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89EE5" w14:textId="77777777" w:rsidR="004D5D39" w:rsidRDefault="004D5D39" w:rsidP="00196176">
      <w:pPr>
        <w:wordWrap/>
        <w:spacing w:after="0"/>
        <w:textAlignment w:val="baseline"/>
        <w:rPr>
          <w:b/>
          <w:color w:val="203A7B"/>
          <w:sz w:val="60"/>
          <w:szCs w:val="60"/>
        </w:rPr>
      </w:pPr>
    </w:p>
    <w:p w14:paraId="7A2D74DE" w14:textId="77777777" w:rsidR="00196176" w:rsidRPr="00196176" w:rsidRDefault="00196176">
      <w:pPr>
        <w:wordWrap/>
        <w:spacing w:after="0"/>
        <w:jc w:val="center"/>
        <w:textAlignment w:val="baseline"/>
        <w:rPr>
          <w:rFonts w:ascii="맑은 고딕" w:eastAsia="맑은 고딕" w:hAnsi="맑은 고딕" w:cs="맑은 고딕"/>
          <w:b/>
          <w:color w:val="203A7B"/>
          <w:sz w:val="52"/>
          <w:szCs w:val="52"/>
        </w:rPr>
      </w:pPr>
    </w:p>
    <w:p w14:paraId="45449F0B" w14:textId="19D511E3" w:rsidR="004D5D39" w:rsidRPr="00286293" w:rsidRDefault="0032046E">
      <w:pPr>
        <w:wordWrap/>
        <w:spacing w:after="0"/>
        <w:jc w:val="center"/>
        <w:textAlignment w:val="baseline"/>
        <w:rPr>
          <w:rFonts w:ascii="맑은 고딕" w:eastAsia="맑은 고딕" w:hAnsi="맑은 고딕" w:cs="맑은 고딕"/>
          <w:b/>
          <w:sz w:val="96"/>
          <w:szCs w:val="96"/>
        </w:rPr>
      </w:pPr>
      <w:proofErr w:type="spellStart"/>
      <w:r w:rsidRPr="00286293">
        <w:rPr>
          <w:rFonts w:ascii="맑은 고딕" w:eastAsia="맑은 고딕" w:hAnsi="맑은 고딕" w:cs="맑은 고딕" w:hint="eastAsia"/>
          <w:b/>
          <w:sz w:val="96"/>
          <w:szCs w:val="96"/>
        </w:rPr>
        <w:t>사랑의실천</w:t>
      </w:r>
      <w:proofErr w:type="spellEnd"/>
      <w:r w:rsidRPr="00286293">
        <w:rPr>
          <w:rFonts w:ascii="맑은 고딕" w:eastAsia="맑은 고딕" w:hAnsi="맑은 고딕" w:cs="맑은 고딕" w:hint="eastAsia"/>
          <w:b/>
          <w:sz w:val="96"/>
          <w:szCs w:val="96"/>
        </w:rPr>
        <w:t xml:space="preserve">2 </w:t>
      </w:r>
    </w:p>
    <w:p w14:paraId="67A5B822" w14:textId="5B95D8BA" w:rsidR="003326E1" w:rsidRPr="00286293" w:rsidRDefault="0032046E" w:rsidP="003326E1">
      <w:pPr>
        <w:wordWrap/>
        <w:spacing w:after="0"/>
        <w:jc w:val="center"/>
        <w:textAlignment w:val="baseline"/>
        <w:rPr>
          <w:rFonts w:ascii="맑은 고딕" w:eastAsia="맑은 고딕" w:hAnsi="맑은 고딕" w:cs="맑은 고딕"/>
          <w:b/>
          <w:sz w:val="60"/>
          <w:szCs w:val="60"/>
        </w:rPr>
      </w:pPr>
      <w:r w:rsidRPr="00286293">
        <w:rPr>
          <w:rFonts w:ascii="맑은 고딕" w:eastAsia="맑은 고딕" w:hAnsi="맑은 고딕" w:cs="맑은 고딕" w:hint="eastAsia"/>
          <w:b/>
          <w:sz w:val="60"/>
          <w:szCs w:val="60"/>
        </w:rPr>
        <w:t xml:space="preserve">[국문] </w:t>
      </w:r>
    </w:p>
    <w:p w14:paraId="4224ADB6" w14:textId="77777777" w:rsidR="004D5D39" w:rsidRDefault="0032046E">
      <w:pPr>
        <w:wordWrap/>
        <w:spacing w:after="0"/>
        <w:jc w:val="center"/>
        <w:textAlignment w:val="baseline"/>
        <w:rPr>
          <w:rFonts w:ascii="맑은 고딕" w:eastAsia="맑은 고딕" w:hAnsi="맑은 고딕" w:cs="맑은 고딕"/>
          <w:color w:val="666666"/>
          <w:kern w:val="0"/>
          <w:sz w:val="42"/>
          <w:szCs w:val="42"/>
        </w:rPr>
      </w:pPr>
      <w:r>
        <w:rPr>
          <w:rFonts w:hint="eastAsia"/>
          <w:sz w:val="24"/>
        </w:rPr>
        <w:tab/>
      </w:r>
      <w:r>
        <w:rPr>
          <w:noProof/>
        </w:rPr>
        <w:drawing>
          <wp:inline distT="0" distB="0" distL="0" distR="0" wp14:anchorId="098FC870" wp14:editId="1B2BE597">
            <wp:extent cx="6634996" cy="3325824"/>
            <wp:effectExtent l="0" t="0" r="0" b="8255"/>
            <wp:docPr id="1025" name="shape10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674"/>
                    <a:stretch>
                      <a:fillRect/>
                    </a:stretch>
                  </pic:blipFill>
                  <pic:spPr>
                    <a:xfrm>
                      <a:off x="0" y="0"/>
                      <a:ext cx="6639140" cy="332790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28E6AD" w14:textId="77777777" w:rsidR="004D5D39" w:rsidRDefault="004D5D39">
      <w:pPr>
        <w:widowControl/>
        <w:wordWrap/>
        <w:autoSpaceDE/>
        <w:autoSpaceDN/>
        <w:rPr>
          <w:rFonts w:ascii="맑은 고딕" w:eastAsia="맑은 고딕" w:hAnsi="맑은 고딕" w:cs="맑은 고딕"/>
          <w:b/>
          <w:sz w:val="44"/>
          <w:szCs w:val="56"/>
        </w:rPr>
      </w:pP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3917"/>
      </w:tblGrid>
      <w:tr w:rsidR="004D5D39" w14:paraId="46AC0EE9" w14:textId="77777777" w:rsidTr="009B3755">
        <w:trPr>
          <w:trHeight w:val="576"/>
          <w:jc w:val="center"/>
        </w:trPr>
        <w:tc>
          <w:tcPr>
            <w:tcW w:w="1985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26403C" w14:textId="77777777" w:rsidR="004D5D39" w:rsidRPr="00770141" w:rsidRDefault="0032046E">
            <w:pPr>
              <w:pStyle w:val="1"/>
              <w:rPr>
                <w:color w:val="004E9A"/>
              </w:rPr>
            </w:pPr>
            <w:r w:rsidRPr="00770141">
              <w:rPr>
                <w:color w:val="004E9A"/>
              </w:rPr>
              <w:t>학과</w:t>
            </w:r>
          </w:p>
        </w:tc>
        <w:tc>
          <w:tcPr>
            <w:tcW w:w="3917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7AF8EA" w14:textId="75164C79" w:rsidR="004D5D39" w:rsidRDefault="00177632">
            <w:pPr>
              <w:pStyle w:val="1"/>
              <w:rPr>
                <w:color w:val="FF0000"/>
              </w:rPr>
            </w:pPr>
            <w:proofErr w:type="spellStart"/>
            <w:r>
              <w:rPr>
                <w:rFonts w:hint="eastAsia"/>
                <w:color w:val="FF0000"/>
              </w:rPr>
              <w:t>컴퓨터소프트웨어학부</w:t>
            </w:r>
            <w:proofErr w:type="spellEnd"/>
          </w:p>
        </w:tc>
      </w:tr>
      <w:tr w:rsidR="004D5D39" w14:paraId="666BAD7D" w14:textId="77777777" w:rsidTr="009B3755">
        <w:trPr>
          <w:trHeight w:val="576"/>
          <w:jc w:val="center"/>
        </w:trPr>
        <w:tc>
          <w:tcPr>
            <w:tcW w:w="1985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C4EA11" w14:textId="77777777" w:rsidR="004D5D39" w:rsidRPr="00770141" w:rsidRDefault="0032046E">
            <w:pPr>
              <w:pStyle w:val="1"/>
              <w:rPr>
                <w:color w:val="004E9A"/>
              </w:rPr>
            </w:pPr>
            <w:r w:rsidRPr="00770141">
              <w:rPr>
                <w:color w:val="004E9A"/>
              </w:rPr>
              <w:t>학번</w:t>
            </w:r>
          </w:p>
        </w:tc>
        <w:tc>
          <w:tcPr>
            <w:tcW w:w="3917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547DD3" w14:textId="165312DC" w:rsidR="004D5D39" w:rsidRDefault="00653C4C">
            <w:pPr>
              <w:pStyle w:val="1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2024062806</w:t>
            </w:r>
          </w:p>
        </w:tc>
      </w:tr>
      <w:tr w:rsidR="004D5D39" w14:paraId="706BA657" w14:textId="77777777" w:rsidTr="009B3755">
        <w:trPr>
          <w:trHeight w:val="576"/>
          <w:jc w:val="center"/>
        </w:trPr>
        <w:tc>
          <w:tcPr>
            <w:tcW w:w="1985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EB8A32" w14:textId="77777777" w:rsidR="004D5D39" w:rsidRPr="00770141" w:rsidRDefault="0032046E">
            <w:pPr>
              <w:pStyle w:val="1"/>
              <w:rPr>
                <w:color w:val="004E9A"/>
              </w:rPr>
            </w:pPr>
            <w:r w:rsidRPr="00770141">
              <w:rPr>
                <w:color w:val="004E9A"/>
              </w:rPr>
              <w:t>이름</w:t>
            </w:r>
          </w:p>
        </w:tc>
        <w:tc>
          <w:tcPr>
            <w:tcW w:w="3917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218EAF" w14:textId="71C372D8" w:rsidR="004D5D39" w:rsidRDefault="00653C4C">
            <w:pPr>
              <w:pStyle w:val="1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주하진</w:t>
            </w:r>
          </w:p>
        </w:tc>
      </w:tr>
    </w:tbl>
    <w:p w14:paraId="713FD01C" w14:textId="77777777" w:rsidR="00226A82" w:rsidRDefault="00226A82" w:rsidP="005B5463">
      <w:pPr>
        <w:widowControl/>
        <w:wordWrap/>
        <w:autoSpaceDE/>
        <w:autoSpaceDN/>
        <w:ind w:right="800"/>
        <w:jc w:val="center"/>
        <w:rPr>
          <w:rFonts w:ascii="맑은 고딕" w:eastAsia="맑은 고딕" w:hAnsi="맑은 고딕" w:cs="맑은 고딕"/>
          <w:b/>
          <w:sz w:val="44"/>
          <w:szCs w:val="56"/>
        </w:rPr>
      </w:pPr>
    </w:p>
    <w:p w14:paraId="0E4034AB" w14:textId="64BE6ED4" w:rsidR="004F37F5" w:rsidRPr="00226A82" w:rsidRDefault="00226A82" w:rsidP="00226A82">
      <w:pPr>
        <w:widowControl/>
        <w:wordWrap/>
        <w:autoSpaceDE/>
        <w:autoSpaceDN/>
        <w:jc w:val="center"/>
        <w:rPr>
          <w:rFonts w:ascii="맑은 고딕" w:eastAsia="맑은 고딕" w:hAnsi="맑은 고딕" w:cs="맑은 고딕"/>
          <w:b/>
          <w:sz w:val="44"/>
          <w:szCs w:val="56"/>
        </w:rPr>
      </w:pPr>
      <w:r>
        <w:rPr>
          <w:rFonts w:ascii="맑은 고딕" w:eastAsia="맑은 고딕" w:hAnsi="맑은 고딕" w:cs="맑은 고딕"/>
          <w:b/>
          <w:sz w:val="44"/>
          <w:szCs w:val="56"/>
        </w:rPr>
        <w:br w:type="page"/>
      </w:r>
      <w:r w:rsidR="004F37F5" w:rsidRPr="004F37F5">
        <w:rPr>
          <w:rFonts w:ascii="맑은 고딕" w:eastAsia="맑은 고딕" w:hAnsi="맑은 고딕" w:cs="맑은 고딕" w:hint="eastAsia"/>
          <w:b/>
          <w:sz w:val="44"/>
          <w:szCs w:val="56"/>
        </w:rPr>
        <w:lastRenderedPageBreak/>
        <w:t>1. 직무</w:t>
      </w:r>
      <w:r w:rsidR="004F37F5">
        <w:rPr>
          <w:rFonts w:ascii="맑은 고딕" w:eastAsia="맑은 고딕" w:hAnsi="맑은 고딕" w:cs="맑은 고딕" w:hint="eastAsia"/>
          <w:b/>
          <w:sz w:val="44"/>
          <w:szCs w:val="56"/>
        </w:rPr>
        <w:t xml:space="preserve"> </w:t>
      </w:r>
      <w:r w:rsidR="004F37F5" w:rsidRPr="004F37F5">
        <w:rPr>
          <w:rFonts w:ascii="맑은 고딕" w:eastAsia="맑은 고딕" w:hAnsi="맑은 고딕" w:cs="맑은 고딕" w:hint="eastAsia"/>
          <w:b/>
          <w:sz w:val="44"/>
          <w:szCs w:val="56"/>
        </w:rPr>
        <w:t>역량</w:t>
      </w:r>
      <w:r w:rsidR="004F37F5">
        <w:rPr>
          <w:rFonts w:ascii="맑은 고딕" w:eastAsia="맑은 고딕" w:hAnsi="맑은 고딕" w:cs="맑은 고딕" w:hint="eastAsia"/>
          <w:b/>
          <w:sz w:val="44"/>
          <w:szCs w:val="56"/>
        </w:rPr>
        <w:t xml:space="preserve"> </w:t>
      </w:r>
      <w:r w:rsidR="004F37F5" w:rsidRPr="004F37F5">
        <w:rPr>
          <w:rFonts w:ascii="맑은 고딕" w:eastAsia="맑은 고딕" w:hAnsi="맑은 고딕" w:cs="맑은 고딕" w:hint="eastAsia"/>
          <w:b/>
          <w:sz w:val="44"/>
          <w:szCs w:val="56"/>
        </w:rPr>
        <w:t>개발</w:t>
      </w:r>
      <w:r w:rsidR="004F37F5">
        <w:rPr>
          <w:rFonts w:ascii="맑은 고딕" w:eastAsia="맑은 고딕" w:hAnsi="맑은 고딕" w:cs="맑은 고딕" w:hint="eastAsia"/>
          <w:b/>
          <w:sz w:val="44"/>
          <w:szCs w:val="56"/>
        </w:rPr>
        <w:t xml:space="preserve"> </w:t>
      </w:r>
      <w:r w:rsidR="004F37F5" w:rsidRPr="004F37F5">
        <w:rPr>
          <w:rFonts w:ascii="맑은 고딕" w:eastAsia="맑은 고딕" w:hAnsi="맑은 고딕" w:cs="맑은 고딕" w:hint="eastAsia"/>
          <w:b/>
          <w:sz w:val="44"/>
          <w:szCs w:val="56"/>
        </w:rPr>
        <w:t>계획서</w:t>
      </w:r>
    </w:p>
    <w:p w14:paraId="6992D9CB" w14:textId="0137E589" w:rsidR="004D5D39" w:rsidRPr="004F37F5" w:rsidRDefault="0032046E" w:rsidP="004F37F5">
      <w:pPr>
        <w:widowControl/>
        <w:tabs>
          <w:tab w:val="left" w:pos="2460"/>
        </w:tabs>
        <w:wordWrap/>
        <w:autoSpaceDE/>
        <w:autoSpaceDN/>
        <w:rPr>
          <w:rFonts w:ascii="맑은 고딕" w:eastAsia="맑은 고딕" w:hAnsi="맑은 고딕" w:cs="맑은 고딕"/>
          <w:b/>
          <w:sz w:val="40"/>
          <w:szCs w:val="52"/>
        </w:rPr>
      </w:pPr>
      <w:r w:rsidRPr="004F37F5">
        <w:rPr>
          <w:rFonts w:ascii="맑은 고딕" w:eastAsia="맑은 고딕" w:hAnsi="맑은 고딕" w:cs="맑은 고딕"/>
          <w:b/>
          <w:sz w:val="32"/>
          <w:szCs w:val="32"/>
        </w:rPr>
        <w:t>1</w:t>
      </w:r>
      <w:r w:rsidR="004F37F5" w:rsidRPr="004F37F5">
        <w:rPr>
          <w:rFonts w:ascii="맑은 고딕" w:eastAsia="맑은 고딕" w:hAnsi="맑은 고딕" w:cs="맑은 고딕" w:hint="eastAsia"/>
          <w:b/>
          <w:sz w:val="32"/>
          <w:szCs w:val="32"/>
        </w:rPr>
        <w:t>-</w:t>
      </w:r>
      <w:r w:rsidR="00B26092" w:rsidRPr="004F37F5">
        <w:rPr>
          <w:rFonts w:ascii="맑은 고딕" w:eastAsia="맑은 고딕" w:hAnsi="맑은 고딕" w:cs="맑은 고딕"/>
          <w:b/>
          <w:sz w:val="32"/>
          <w:szCs w:val="32"/>
        </w:rPr>
        <w:t>1</w:t>
      </w:r>
      <w:r w:rsidR="004F37F5" w:rsidRPr="004F37F5">
        <w:rPr>
          <w:rFonts w:ascii="맑은 고딕" w:eastAsia="맑은 고딕" w:hAnsi="맑은 고딕" w:cs="맑은 고딕" w:hint="eastAsia"/>
          <w:b/>
          <w:sz w:val="32"/>
          <w:szCs w:val="32"/>
        </w:rPr>
        <w:t>.</w:t>
      </w:r>
      <w:r w:rsidR="00EE711A" w:rsidRPr="004F37F5">
        <w:rPr>
          <w:rFonts w:ascii="맑은 고딕" w:eastAsia="맑은 고딕" w:hAnsi="맑은 고딕" w:cs="맑은 고딕" w:hint="eastAsia"/>
          <w:b/>
          <w:sz w:val="32"/>
          <w:szCs w:val="32"/>
        </w:rPr>
        <w:t xml:space="preserve"> 나의 희망 직무와 역량</w:t>
      </w:r>
    </w:p>
    <w:p w14:paraId="41BA1D82" w14:textId="367B7180" w:rsidR="004D5D39" w:rsidRPr="00617BA8" w:rsidRDefault="0032046E" w:rsidP="00EE711A">
      <w:pPr>
        <w:textAlignment w:val="baseline"/>
        <w:rPr>
          <w:rFonts w:ascii="맑은 고딕" w:eastAsia="맑은 고딕" w:hAnsi="맑은 고딕" w:cs="맑은 고딕"/>
          <w:color w:val="000000"/>
          <w:kern w:val="0"/>
        </w:rPr>
      </w:pPr>
      <w:r w:rsidRPr="00617BA8">
        <w:rPr>
          <w:rFonts w:ascii="맑은 고딕" w:eastAsia="맑은 고딕" w:hAnsi="맑은 고딕" w:cs="맑은 고딕"/>
        </w:rPr>
        <w:t xml:space="preserve">◎ </w:t>
      </w:r>
      <w:r w:rsidR="00EE711A" w:rsidRPr="00617BA8">
        <w:rPr>
          <w:rFonts w:ascii="맑은 고딕" w:eastAsia="맑은 고딕" w:hAnsi="맑은 고딕" w:cs="맑은 고딕"/>
          <w:color w:val="000000"/>
        </w:rPr>
        <w:t>자신이 희망하는 직무</w:t>
      </w:r>
      <w:r w:rsidR="00A1736C">
        <w:rPr>
          <w:rFonts w:ascii="맑은 고딕" w:eastAsia="맑은 고딕" w:hAnsi="맑은 고딕" w:cs="맑은 고딕" w:hint="eastAsia"/>
          <w:color w:val="000000"/>
        </w:rPr>
        <w:t xml:space="preserve"> 및 그와</w:t>
      </w:r>
      <w:r w:rsidR="00EE711A" w:rsidRPr="00617BA8">
        <w:rPr>
          <w:rFonts w:ascii="맑은 고딕" w:eastAsia="맑은 고딕" w:hAnsi="맑은 고딕" w:cs="맑은 고딕"/>
          <w:color w:val="000000"/>
        </w:rPr>
        <w:t xml:space="preserve"> 연관 지을 수 있는 자신만의 강점과 취약점들을 적</w:t>
      </w:r>
      <w:r w:rsidR="00AE03BC">
        <w:rPr>
          <w:rFonts w:ascii="맑은 고딕" w:eastAsia="맑은 고딕" w:hAnsi="맑은 고딕" w:cs="맑은 고딕" w:hint="eastAsia"/>
          <w:color w:val="000000"/>
        </w:rPr>
        <w:t>어보</w:t>
      </w:r>
      <w:r w:rsidR="00EE711A" w:rsidRPr="00617BA8">
        <w:rPr>
          <w:rFonts w:ascii="맑은 고딕" w:eastAsia="맑은 고딕" w:hAnsi="맑은 고딕" w:cs="맑은 고딕"/>
          <w:color w:val="000000"/>
        </w:rPr>
        <w:t>세요.</w:t>
      </w:r>
    </w:p>
    <w:tbl>
      <w:tblPr>
        <w:tblOverlap w:val="never"/>
        <w:tblW w:w="0" w:type="auto"/>
        <w:tblInd w:w="4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6"/>
        <w:gridCol w:w="7533"/>
      </w:tblGrid>
      <w:tr w:rsidR="004D5D39" w:rsidRPr="00A1736C" w14:paraId="75D7286F" w14:textId="77777777" w:rsidTr="009A4C57">
        <w:trPr>
          <w:trHeight w:val="2824"/>
        </w:trPr>
        <w:tc>
          <w:tcPr>
            <w:tcW w:w="21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0ADD6A" w14:textId="77777777" w:rsidR="00EE711A" w:rsidRPr="00A1736C" w:rsidRDefault="0032046E" w:rsidP="006C4CE9">
            <w:pPr>
              <w:wordWrap/>
              <w:spacing w:after="0"/>
              <w:jc w:val="center"/>
              <w:textAlignment w:val="baseline"/>
              <w:rPr>
                <w:rFonts w:eastAsiaTheme="minorHAnsi" w:cs="맑은 고딕"/>
                <w:b/>
                <w:bCs/>
                <w:kern w:val="24"/>
                <w:sz w:val="24"/>
                <w:szCs w:val="24"/>
              </w:rPr>
            </w:pP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 xml:space="preserve">1) </w:t>
            </w: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>나의</w:t>
            </w: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="00EE711A"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>희망직무와</w:t>
            </w:r>
            <w:r w:rsidR="00EE711A"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 xml:space="preserve"> </w:t>
            </w:r>
          </w:p>
          <w:p w14:paraId="1C0AD91F" w14:textId="51948DA5" w:rsidR="004D5D39" w:rsidRPr="00A1736C" w:rsidRDefault="00EE711A" w:rsidP="006C4CE9">
            <w:pPr>
              <w:wordWrap/>
              <w:spacing w:after="0"/>
              <w:jc w:val="center"/>
              <w:textAlignment w:val="baseline"/>
              <w:rPr>
                <w:rFonts w:eastAsiaTheme="minorHAnsi" w:cs="맑은 고딕"/>
                <w:b/>
                <w:bCs/>
                <w:kern w:val="24"/>
                <w:sz w:val="24"/>
                <w:szCs w:val="24"/>
              </w:rPr>
            </w:pP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>그</w:t>
            </w: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>이유</w:t>
            </w:r>
          </w:p>
        </w:tc>
        <w:tc>
          <w:tcPr>
            <w:tcW w:w="753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3A1F3B" w14:textId="77777777" w:rsidR="001555CB" w:rsidRPr="00175083" w:rsidRDefault="00653C4C" w:rsidP="00D92C67">
            <w:pPr>
              <w:spacing w:after="0"/>
              <w:jc w:val="left"/>
              <w:textAlignment w:val="baseline"/>
              <w:rPr>
                <w:kern w:val="0"/>
              </w:rPr>
            </w:pPr>
            <w:r w:rsidRPr="00175083">
              <w:rPr>
                <w:rFonts w:hint="eastAsia"/>
                <w:kern w:val="0"/>
              </w:rPr>
              <w:t>소프트웨어 개발자가 되고 싶</w:t>
            </w:r>
            <w:r w:rsidR="001555CB" w:rsidRPr="00175083">
              <w:rPr>
                <w:rFonts w:hint="eastAsia"/>
                <w:kern w:val="0"/>
              </w:rPr>
              <w:t>었다. 초등학교 말미에 게임을 만들고 싶어서 구했던 파이썬 책을 보고 나서부터 그래왔다.</w:t>
            </w:r>
            <w:r w:rsidR="00931B44" w:rsidRPr="00175083">
              <w:rPr>
                <w:rFonts w:hint="eastAsia"/>
                <w:kern w:val="0"/>
              </w:rPr>
              <w:t xml:space="preserve"> 그때부터 나는 뭔가를 만들고 싶었다. 정교하게 설계된 코드 뭉치를 나는 만들고 싶었다.</w:t>
            </w:r>
          </w:p>
          <w:p w14:paraId="67384C62" w14:textId="666213D6" w:rsidR="00931B44" w:rsidRPr="001555CB" w:rsidRDefault="00931B44" w:rsidP="00D92C67">
            <w:pPr>
              <w:spacing w:after="0"/>
              <w:jc w:val="left"/>
              <w:textAlignment w:val="baseline"/>
              <w:rPr>
                <w:kern w:val="0"/>
              </w:rPr>
            </w:pPr>
            <w:r w:rsidRPr="00175083">
              <w:rPr>
                <w:rFonts w:hint="eastAsia"/>
                <w:kern w:val="0"/>
              </w:rPr>
              <w:t xml:space="preserve">처음에는 내가 게임만 만들고 싶어할 줄 알았는데, 생각 외로 나는 촘촘하게 </w:t>
            </w:r>
            <w:proofErr w:type="gramStart"/>
            <w:r w:rsidRPr="00175083">
              <w:rPr>
                <w:rFonts w:hint="eastAsia"/>
                <w:kern w:val="0"/>
              </w:rPr>
              <w:t>짜여진</w:t>
            </w:r>
            <w:proofErr w:type="gramEnd"/>
            <w:r w:rsidRPr="00175083">
              <w:rPr>
                <w:rFonts w:hint="eastAsia"/>
                <w:kern w:val="0"/>
              </w:rPr>
              <w:t xml:space="preserve"> 소프트웨어 구조를 만들어 나가는 것이 재밌어졌다. 소프트웨어의 다양한 층위를 쌓아</w:t>
            </w:r>
            <w:r w:rsidR="00855575" w:rsidRPr="00175083">
              <w:rPr>
                <w:rFonts w:hint="eastAsia"/>
                <w:kern w:val="0"/>
              </w:rPr>
              <w:t xml:space="preserve"> </w:t>
            </w:r>
            <w:r w:rsidRPr="00175083">
              <w:rPr>
                <w:rFonts w:hint="eastAsia"/>
                <w:kern w:val="0"/>
              </w:rPr>
              <w:t>올리는 것이 때로는 경이롭고 그것을 쌓아</w:t>
            </w:r>
            <w:r w:rsidR="00855575" w:rsidRPr="00175083">
              <w:rPr>
                <w:rFonts w:hint="eastAsia"/>
                <w:kern w:val="0"/>
              </w:rPr>
              <w:t xml:space="preserve"> </w:t>
            </w:r>
            <w:r w:rsidRPr="00175083">
              <w:rPr>
                <w:rFonts w:hint="eastAsia"/>
                <w:kern w:val="0"/>
              </w:rPr>
              <w:t>올</w:t>
            </w:r>
            <w:r w:rsidR="00464C8A" w:rsidRPr="00175083">
              <w:rPr>
                <w:rFonts w:hint="eastAsia"/>
                <w:kern w:val="0"/>
              </w:rPr>
              <w:t>리는 내가</w:t>
            </w:r>
            <w:r w:rsidRPr="00175083">
              <w:rPr>
                <w:rFonts w:hint="eastAsia"/>
                <w:kern w:val="0"/>
              </w:rPr>
              <w:t xml:space="preserve"> 너무 재밌었다.</w:t>
            </w:r>
          </w:p>
        </w:tc>
      </w:tr>
      <w:tr w:rsidR="00EE711A" w:rsidRPr="00A1736C" w14:paraId="6FBFE1B3" w14:textId="77777777" w:rsidTr="005B5463">
        <w:trPr>
          <w:trHeight w:val="3928"/>
        </w:trPr>
        <w:tc>
          <w:tcPr>
            <w:tcW w:w="21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F20DE78" w14:textId="6C634C17" w:rsidR="00EE711A" w:rsidRPr="00A1736C" w:rsidRDefault="00EE711A" w:rsidP="000D275F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맑은 고딕"/>
                <w:b/>
                <w:bCs/>
                <w:kern w:val="24"/>
                <w:sz w:val="24"/>
                <w:szCs w:val="24"/>
              </w:rPr>
            </w:pP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 xml:space="preserve">2) </w:t>
            </w: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>나의</w:t>
            </w: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>강점</w:t>
            </w:r>
          </w:p>
        </w:tc>
        <w:tc>
          <w:tcPr>
            <w:tcW w:w="753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49D9BE3" w14:textId="579C5119" w:rsidR="00A519CB" w:rsidRDefault="001555CB" w:rsidP="00175083">
            <w:r>
              <w:rPr>
                <w:rFonts w:hint="eastAsia"/>
              </w:rPr>
              <w:t xml:space="preserve">나는 옛날부터 내가 </w:t>
            </w:r>
            <w:proofErr w:type="spellStart"/>
            <w:r>
              <w:rPr>
                <w:rFonts w:hint="eastAsia"/>
              </w:rPr>
              <w:t>궁금한것에</w:t>
            </w:r>
            <w:proofErr w:type="spellEnd"/>
            <w:r>
              <w:rPr>
                <w:rFonts w:hint="eastAsia"/>
              </w:rPr>
              <w:t xml:space="preserve"> 대해서 </w:t>
            </w:r>
            <w:r w:rsidR="00A519CB">
              <w:rPr>
                <w:rFonts w:hint="eastAsia"/>
              </w:rPr>
              <w:t>최대한 깊게 파고 들기를 잘하는 것 같다.</w:t>
            </w:r>
            <w:r w:rsidR="00EA02D5">
              <w:rPr>
                <w:rFonts w:hint="eastAsia"/>
              </w:rPr>
              <w:t xml:space="preserve"> 그 이면의 원리를 끝없이 파헤치는 걸 잘하는 것 같다.</w:t>
            </w:r>
          </w:p>
          <w:p w14:paraId="1B037C2F" w14:textId="0A02C36E" w:rsidR="001555CB" w:rsidRPr="00EA02D5" w:rsidRDefault="00A519CB" w:rsidP="00EA02D5">
            <w:r>
              <w:rPr>
                <w:rFonts w:hint="eastAsia"/>
              </w:rPr>
              <w:t>그리고 막히는 문제가 있으면 해결할 때까지 계속 찾아보는 걸 잘하는 것 같다.</w:t>
            </w:r>
            <w:r w:rsidR="00EA02D5">
              <w:rPr>
                <w:rFonts w:hint="eastAsia"/>
              </w:rPr>
              <w:t xml:space="preserve"> 말하자면 소위 </w:t>
            </w:r>
            <w:r w:rsidR="00EA02D5">
              <w:t>‘</w:t>
            </w:r>
            <w:r w:rsidR="00EA02D5">
              <w:rPr>
                <w:rFonts w:hint="eastAsia"/>
              </w:rPr>
              <w:t>삽질</w:t>
            </w:r>
            <w:r w:rsidR="00EA02D5">
              <w:t>’</w:t>
            </w:r>
            <w:r w:rsidR="00EA02D5">
              <w:rPr>
                <w:rFonts w:hint="eastAsia"/>
              </w:rPr>
              <w:t xml:space="preserve">을 잘하는 것 같다. 어쩌면 끈기가 있다고도 말할 수 있을 것 같다. 나는 이 분야에서 </w:t>
            </w:r>
            <w:r w:rsidR="00EA02D5">
              <w:t>‘</w:t>
            </w:r>
            <w:r w:rsidR="00EA02D5">
              <w:rPr>
                <w:rFonts w:hint="eastAsia"/>
              </w:rPr>
              <w:t>삽질</w:t>
            </w:r>
            <w:r w:rsidR="00EA02D5">
              <w:t>’</w:t>
            </w:r>
            <w:r w:rsidR="00EA02D5">
              <w:rPr>
                <w:rFonts w:hint="eastAsia"/>
              </w:rPr>
              <w:t xml:space="preserve">을 잘하는 것이 굉장히 큰 강점이고 장점이라고 생각한다. 왜냐하면 결국 </w:t>
            </w:r>
            <w:proofErr w:type="spellStart"/>
            <w:r w:rsidR="00EA02D5">
              <w:rPr>
                <w:rFonts w:hint="eastAsia"/>
              </w:rPr>
              <w:t>무무언가</w:t>
            </w:r>
            <w:proofErr w:type="spellEnd"/>
            <w:r w:rsidR="00EA02D5">
              <w:rPr>
                <w:rFonts w:hint="eastAsia"/>
              </w:rPr>
              <w:t xml:space="preserve"> 쌓아 올릴 때 결국 시행착오는 필연적이기 때문에 그에 상응하는 </w:t>
            </w:r>
            <w:r w:rsidR="00EA02D5">
              <w:t>‘</w:t>
            </w:r>
            <w:r w:rsidR="00EA02D5">
              <w:rPr>
                <w:rFonts w:hint="eastAsia"/>
              </w:rPr>
              <w:t>삽질</w:t>
            </w:r>
            <w:r w:rsidR="00EA02D5">
              <w:t>’</w:t>
            </w:r>
            <w:r w:rsidR="00EA02D5">
              <w:rPr>
                <w:rFonts w:hint="eastAsia"/>
              </w:rPr>
              <w:t xml:space="preserve"> 또한 필연적이기 때문이다.</w:t>
            </w:r>
          </w:p>
        </w:tc>
      </w:tr>
      <w:tr w:rsidR="004D5D39" w:rsidRPr="00A1736C" w14:paraId="64B686A8" w14:textId="77777777" w:rsidTr="009A4C57">
        <w:trPr>
          <w:trHeight w:val="4200"/>
        </w:trPr>
        <w:tc>
          <w:tcPr>
            <w:tcW w:w="21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372C8C" w14:textId="25EA4D2E" w:rsidR="004D5D39" w:rsidRPr="00A1736C" w:rsidRDefault="00EE711A" w:rsidP="006C4CE9">
            <w:pPr>
              <w:wordWrap/>
              <w:spacing w:after="0"/>
              <w:jc w:val="center"/>
              <w:textAlignment w:val="baseline"/>
              <w:rPr>
                <w:rFonts w:eastAsiaTheme="minorHAnsi" w:cs="맑은 고딕"/>
                <w:b/>
                <w:bCs/>
                <w:kern w:val="0"/>
              </w:rPr>
            </w:pP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>3)</w:t>
            </w:r>
            <w:r w:rsidR="0032046E"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="0032046E"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>나의</w:t>
            </w:r>
            <w:r w:rsidR="0032046E"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="0032046E"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>취약점</w:t>
            </w: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>또는</w:t>
            </w: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>보완할</w:t>
            </w: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>점</w:t>
            </w:r>
          </w:p>
        </w:tc>
        <w:tc>
          <w:tcPr>
            <w:tcW w:w="753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C699F7" w14:textId="581CA64E" w:rsidR="000F663E" w:rsidRDefault="000F663E" w:rsidP="000F663E">
            <w:r>
              <w:t>“</w:t>
            </w:r>
            <w:r>
              <w:rPr>
                <w:rFonts w:hint="eastAsia"/>
              </w:rPr>
              <w:t>언어</w:t>
            </w:r>
            <w:r>
              <w:t>”</w:t>
            </w:r>
            <w:r>
              <w:rPr>
                <w:rFonts w:hint="eastAsia"/>
              </w:rPr>
              <w:t xml:space="preserve">에서 되게 취약한 것 같다. 프로그래밍 언어가 아니라, </w:t>
            </w:r>
            <w:r>
              <w:t>“</w:t>
            </w:r>
            <w:r>
              <w:rPr>
                <w:rFonts w:hint="eastAsia"/>
              </w:rPr>
              <w:t>사람의 언어</w:t>
            </w:r>
            <w:r>
              <w:t>”</w:t>
            </w:r>
            <w:r>
              <w:rPr>
                <w:rFonts w:hint="eastAsia"/>
              </w:rPr>
              <w:t>. 애초에 그리고 어쩌면 공학적 재능을 어필하기 위해서는 언어적 재능이 필요하다. 어필은 본질적으로 다른 사람에게 보이게 하는 것이기 때문이다.</w:t>
            </w:r>
          </w:p>
          <w:p w14:paraId="61532A33" w14:textId="77777777" w:rsidR="000F663E" w:rsidRDefault="000F663E" w:rsidP="000F663E">
            <w:r>
              <w:rPr>
                <w:rFonts w:hint="eastAsia"/>
              </w:rPr>
              <w:t xml:space="preserve">그리고 이런 관점이 심화된 것은 </w:t>
            </w:r>
            <w:r w:rsidR="00F31AF2">
              <w:rPr>
                <w:rFonts w:hint="eastAsia"/>
              </w:rPr>
              <w:t>요즘 소프트웨어가 만들어지는 과정에 대해서 생각해</w:t>
            </w:r>
            <w:r w:rsidR="00EC7E58">
              <w:rPr>
                <w:rFonts w:hint="eastAsia"/>
              </w:rPr>
              <w:t xml:space="preserve"> </w:t>
            </w:r>
            <w:proofErr w:type="spellStart"/>
            <w:r w:rsidR="00F31AF2">
              <w:rPr>
                <w:rFonts w:hint="eastAsia"/>
              </w:rPr>
              <w:t>보면서</w:t>
            </w:r>
            <w:r w:rsidR="00361CDC">
              <w:rPr>
                <w:rFonts w:hint="eastAsia"/>
              </w:rPr>
              <w:t>이</w:t>
            </w:r>
            <w:r w:rsidR="00F31AF2">
              <w:rPr>
                <w:rFonts w:hint="eastAsia"/>
              </w:rPr>
              <w:t>다</w:t>
            </w:r>
            <w:proofErr w:type="spellEnd"/>
            <w:r w:rsidR="00F31AF2">
              <w:rPr>
                <w:rFonts w:hint="eastAsia"/>
              </w:rPr>
              <w:t xml:space="preserve">. 소프트웨어 제작 과정에서 </w:t>
            </w:r>
            <w:r w:rsidR="00F31AF2">
              <w:t>“</w:t>
            </w:r>
            <w:r w:rsidR="00F31AF2">
              <w:rPr>
                <w:rFonts w:hint="eastAsia"/>
              </w:rPr>
              <w:t>협업</w:t>
            </w:r>
            <w:r w:rsidR="00F31AF2">
              <w:t>”</w:t>
            </w:r>
            <w:r w:rsidR="00F31AF2">
              <w:rPr>
                <w:rFonts w:hint="eastAsia"/>
              </w:rPr>
              <w:t xml:space="preserve">은 매우 중요하다. </w:t>
            </w:r>
            <w:r w:rsidR="004D09EA">
              <w:rPr>
                <w:rFonts w:hint="eastAsia"/>
              </w:rPr>
              <w:t>협업 관리 툴인 git이 왜 이렇게 유명해졌는가를 생각하면 매우 당연하다. 어쩌면 소프트웨어 제작에서 공학은 표현에 불과하고 언어야 말로 그 근본이라는 생각도 당연히 뒤따라왔다.</w:t>
            </w:r>
          </w:p>
          <w:p w14:paraId="11B4EB60" w14:textId="636CC54E" w:rsidR="00A3504C" w:rsidRPr="00F31AF2" w:rsidRDefault="00A3504C" w:rsidP="000F663E">
            <w:r>
              <w:rPr>
                <w:rFonts w:hint="eastAsia"/>
              </w:rPr>
              <w:t xml:space="preserve">나는 </w:t>
            </w:r>
            <w:proofErr w:type="spellStart"/>
            <w:r>
              <w:rPr>
                <w:rFonts w:hint="eastAsia"/>
              </w:rPr>
              <w:t>어쩃든</w:t>
            </w:r>
            <w:proofErr w:type="spellEnd"/>
            <w:r>
              <w:rPr>
                <w:rFonts w:hint="eastAsia"/>
              </w:rPr>
              <w:t xml:space="preserve"> 커뮤니케이션이 되게 심각한 취약점이라고 생각한다.</w:t>
            </w:r>
          </w:p>
        </w:tc>
      </w:tr>
    </w:tbl>
    <w:p w14:paraId="329852FE" w14:textId="77777777" w:rsidR="00693FA8" w:rsidRPr="00A1736C" w:rsidRDefault="00693FA8" w:rsidP="000B40D3">
      <w:pPr>
        <w:widowControl/>
        <w:wordWrap/>
        <w:autoSpaceDE/>
        <w:autoSpaceDN/>
        <w:spacing w:line="276" w:lineRule="auto"/>
        <w:ind w:right="880"/>
        <w:jc w:val="left"/>
        <w:rPr>
          <w:rFonts w:eastAsiaTheme="minorHAnsi" w:cs="맑은 고딕"/>
          <w:b/>
          <w:sz w:val="32"/>
          <w:szCs w:val="32"/>
        </w:rPr>
      </w:pPr>
    </w:p>
    <w:p w14:paraId="3B4EEB28" w14:textId="354F1AE3" w:rsidR="00D707FD" w:rsidRPr="00693FA8" w:rsidRDefault="0032046E" w:rsidP="000B40D3">
      <w:pPr>
        <w:widowControl/>
        <w:wordWrap/>
        <w:autoSpaceDE/>
        <w:autoSpaceDN/>
        <w:spacing w:line="276" w:lineRule="auto"/>
        <w:ind w:right="880"/>
        <w:jc w:val="left"/>
        <w:rPr>
          <w:rFonts w:ascii="맑은 고딕" w:eastAsia="맑은 고딕" w:hAnsi="맑은 고딕" w:cs="맑은 고딕"/>
          <w:b/>
          <w:sz w:val="32"/>
          <w:szCs w:val="32"/>
        </w:rPr>
      </w:pPr>
      <w:r w:rsidRPr="004F37F5">
        <w:rPr>
          <w:rFonts w:ascii="맑은 고딕" w:eastAsia="맑은 고딕" w:hAnsi="맑은 고딕" w:cs="맑은 고딕"/>
          <w:b/>
          <w:sz w:val="32"/>
          <w:szCs w:val="32"/>
        </w:rPr>
        <w:lastRenderedPageBreak/>
        <w:t>1-</w:t>
      </w:r>
      <w:r w:rsidR="00EE711A" w:rsidRPr="004F37F5">
        <w:rPr>
          <w:rFonts w:ascii="맑은 고딕" w:eastAsia="맑은 고딕" w:hAnsi="맑은 고딕" w:cs="맑은 고딕" w:hint="eastAsia"/>
          <w:b/>
          <w:sz w:val="32"/>
          <w:szCs w:val="32"/>
        </w:rPr>
        <w:t>2</w:t>
      </w:r>
      <w:r w:rsidRPr="004F37F5">
        <w:rPr>
          <w:rFonts w:ascii="맑은 고딕" w:eastAsia="맑은 고딕" w:hAnsi="맑은 고딕" w:cs="맑은 고딕"/>
          <w:b/>
          <w:sz w:val="32"/>
          <w:szCs w:val="32"/>
        </w:rPr>
        <w:t>. 취업역량 개발 계획</w:t>
      </w:r>
    </w:p>
    <w:p w14:paraId="5926DF4E" w14:textId="3CADFC00" w:rsidR="009A574E" w:rsidRPr="009A574E" w:rsidRDefault="0032046E">
      <w:pPr>
        <w:rPr>
          <w:rFonts w:ascii="맑은 고딕" w:eastAsia="맑은 고딕" w:hAnsi="맑은 고딕" w:cs="맑은 고딕"/>
          <w:color w:val="000000"/>
          <w:kern w:val="0"/>
        </w:rPr>
      </w:pPr>
      <w:r w:rsidRPr="00617BA8">
        <w:rPr>
          <w:rFonts w:ascii="맑은 고딕" w:eastAsia="맑은 고딕" w:hAnsi="맑은 고딕" w:cs="맑은 고딕"/>
          <w:color w:val="000000"/>
        </w:rPr>
        <w:t>◎</w:t>
      </w:r>
      <w:r w:rsidRPr="00617BA8">
        <w:rPr>
          <w:rFonts w:ascii="맑은 고딕" w:eastAsia="맑은 고딕" w:hAnsi="맑은 고딕" w:cs="맑은 고딕"/>
          <w:color w:val="000000"/>
          <w:kern w:val="0"/>
        </w:rPr>
        <w:t>단기</w:t>
      </w:r>
      <w:r w:rsidR="00BB7432" w:rsidRPr="00617BA8">
        <w:rPr>
          <w:rFonts w:ascii="맑은 고딕" w:eastAsia="맑은 고딕" w:hAnsi="맑은 고딕" w:cs="맑은 고딕" w:hint="eastAsia"/>
          <w:color w:val="000000"/>
          <w:kern w:val="0"/>
        </w:rPr>
        <w:t xml:space="preserve"> 및 중</w:t>
      </w:r>
      <w:r w:rsidR="000B40D3" w:rsidRPr="00617BA8">
        <w:rPr>
          <w:rFonts w:ascii="맑은 고딕" w:eastAsia="맑은 고딕" w:hAnsi="맑은 고딕" w:cs="맑은 고딕" w:hint="eastAsia"/>
          <w:color w:val="000000"/>
          <w:kern w:val="0"/>
        </w:rPr>
        <w:t>,</w:t>
      </w:r>
      <w:r w:rsidR="006C4CE9">
        <w:rPr>
          <w:rFonts w:ascii="맑은 고딕" w:eastAsia="맑은 고딕" w:hAnsi="맑은 고딕" w:cs="맑은 고딕" w:hint="eastAsia"/>
          <w:color w:val="000000"/>
          <w:kern w:val="0"/>
        </w:rPr>
        <w:t xml:space="preserve"> </w:t>
      </w:r>
      <w:r w:rsidRPr="00617BA8">
        <w:rPr>
          <w:rFonts w:ascii="맑은 고딕" w:eastAsia="맑은 고딕" w:hAnsi="맑은 고딕" w:cs="맑은 고딕"/>
          <w:color w:val="000000"/>
          <w:kern w:val="0"/>
        </w:rPr>
        <w:t>장기적 측면에서 취업역량을 개발시킬 수 있는 구체적이고 실천적인 계획을 적</w:t>
      </w:r>
      <w:r w:rsidR="00AE03BC">
        <w:rPr>
          <w:rFonts w:ascii="맑은 고딕" w:eastAsia="맑은 고딕" w:hAnsi="맑은 고딕" w:cs="맑은 고딕" w:hint="eastAsia"/>
          <w:color w:val="000000"/>
          <w:kern w:val="0"/>
        </w:rPr>
        <w:t>어보</w:t>
      </w:r>
      <w:r w:rsidRPr="00617BA8">
        <w:rPr>
          <w:rFonts w:ascii="맑은 고딕" w:eastAsia="맑은 고딕" w:hAnsi="맑은 고딕" w:cs="맑은 고딕"/>
          <w:color w:val="000000"/>
          <w:kern w:val="0"/>
        </w:rPr>
        <w:t>세요.</w:t>
      </w:r>
    </w:p>
    <w:tbl>
      <w:tblPr>
        <w:tblOverlap w:val="never"/>
        <w:tblW w:w="0" w:type="auto"/>
        <w:tblInd w:w="4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9"/>
        <w:gridCol w:w="7594"/>
      </w:tblGrid>
      <w:tr w:rsidR="004D5D39" w14:paraId="6D6F8034" w14:textId="77777777" w:rsidTr="009A4C57">
        <w:trPr>
          <w:trHeight w:val="4839"/>
        </w:trPr>
        <w:tc>
          <w:tcPr>
            <w:tcW w:w="214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A0561E" w14:textId="0232DF00" w:rsidR="0085617F" w:rsidRPr="00A1736C" w:rsidRDefault="0032046E" w:rsidP="00A1736C">
            <w:pPr>
              <w:wordWrap/>
              <w:spacing w:after="0" w:line="276" w:lineRule="auto"/>
              <w:jc w:val="center"/>
              <w:textAlignment w:val="baseline"/>
              <w:rPr>
                <w:rFonts w:eastAsiaTheme="minorHAnsi" w:cs="Arial Unicode MS"/>
                <w:b/>
                <w:bCs/>
                <w:kern w:val="24"/>
                <w:sz w:val="24"/>
                <w:szCs w:val="24"/>
              </w:rPr>
            </w:pPr>
            <w:r w:rsidRPr="00A1736C">
              <w:rPr>
                <w:rFonts w:eastAsiaTheme="minorHAnsi" w:cs="Times New Roman"/>
                <w:b/>
                <w:bCs/>
                <w:kern w:val="24"/>
                <w:sz w:val="24"/>
                <w:szCs w:val="24"/>
              </w:rPr>
              <w:t>1)</w:t>
            </w:r>
            <w:r w:rsidR="00A1736C">
              <w:rPr>
                <w:rFonts w:eastAsiaTheme="minorHAnsi" w:cs="Times New Roman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="000B40D3" w:rsidRPr="00A1736C">
              <w:rPr>
                <w:rFonts w:eastAsiaTheme="minorHAnsi" w:cs="Times New Roman" w:hint="eastAsia"/>
                <w:b/>
                <w:bCs/>
                <w:kern w:val="24"/>
                <w:sz w:val="24"/>
                <w:szCs w:val="24"/>
              </w:rPr>
              <w:t>직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무역량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="000B40D3"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개발을</w:t>
            </w:r>
            <w:r w:rsidR="000B40D3"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="000B40D3"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위한</w:t>
            </w:r>
            <w:r w:rsidR="000B40D3"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구체적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실천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계획</w:t>
            </w:r>
          </w:p>
          <w:p w14:paraId="166DFF73" w14:textId="73634022" w:rsidR="004D5D39" w:rsidRPr="00A1736C" w:rsidRDefault="0032046E" w:rsidP="00A1736C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맑은 고딕"/>
                <w:b/>
                <w:bCs/>
                <w:kern w:val="0"/>
                <w:sz w:val="24"/>
                <w:szCs w:val="24"/>
              </w:rPr>
            </w:pPr>
            <w:r w:rsidRPr="00A1736C">
              <w:rPr>
                <w:rFonts w:eastAsiaTheme="minorHAnsi" w:cs="Arial Unicode MS"/>
                <w:b/>
                <w:bCs/>
                <w:kern w:val="24"/>
                <w:sz w:val="24"/>
                <w:szCs w:val="24"/>
              </w:rPr>
              <w:t>–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단기</w:t>
            </w:r>
          </w:p>
        </w:tc>
        <w:tc>
          <w:tcPr>
            <w:tcW w:w="759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B69393" w14:textId="3A5D638D" w:rsidR="004D5D39" w:rsidRDefault="00D42189" w:rsidP="00175083">
            <w:pPr>
              <w:rPr>
                <w:rStyle w:val="ac"/>
                <w:b w:val="0"/>
                <w:bCs w:val="0"/>
                <w:smallCaps w:val="0"/>
                <w:color w:val="000000" w:themeColor="text1"/>
              </w:rPr>
            </w:pPr>
            <w:r>
              <w:rPr>
                <w:rStyle w:val="ac"/>
                <w:rFonts w:hint="eastAsia"/>
                <w:b w:val="0"/>
                <w:bCs w:val="0"/>
                <w:color w:val="000000" w:themeColor="text1"/>
              </w:rPr>
              <w:t xml:space="preserve">일단 </w:t>
            </w:r>
            <w:r w:rsidR="00AB3D4B">
              <w:rPr>
                <w:rStyle w:val="ac"/>
                <w:rFonts w:hint="eastAsia"/>
                <w:b w:val="0"/>
                <w:bCs w:val="0"/>
                <w:color w:val="000000" w:themeColor="text1"/>
              </w:rPr>
              <w:t xml:space="preserve">최대한 많은 것을 경험해보려고 한다. 더 깊은 것도 물론 필요하지만 그래도 내 분야에 대한 넓은 지식이 필요하다고 느낀다. 그래서 </w:t>
            </w:r>
            <w:r w:rsidR="00AB3D4B" w:rsidRPr="00AB3D4B">
              <w:rPr>
                <w:rStyle w:val="ac"/>
                <w:rFonts w:hint="eastAsia"/>
                <w:b w:val="0"/>
                <w:bCs w:val="0"/>
                <w:smallCaps w:val="0"/>
                <w:color w:val="000000" w:themeColor="text1"/>
              </w:rPr>
              <w:t xml:space="preserve">요즘 </w:t>
            </w:r>
            <w:r w:rsidR="00AB3D4B">
              <w:rPr>
                <w:rStyle w:val="ac"/>
                <w:rFonts w:hint="eastAsia"/>
                <w:b w:val="0"/>
                <w:bCs w:val="0"/>
                <w:smallCaps w:val="0"/>
                <w:color w:val="000000" w:themeColor="text1"/>
              </w:rPr>
              <w:t>컴파일러, 마이크로 프로세서나 AI, 서버, 리눅스</w:t>
            </w:r>
            <w:r w:rsidR="006B27C5">
              <w:rPr>
                <w:rStyle w:val="ac"/>
                <w:rFonts w:hint="eastAsia"/>
                <w:b w:val="0"/>
                <w:bCs w:val="0"/>
                <w:smallCaps w:val="0"/>
                <w:color w:val="000000" w:themeColor="text1"/>
              </w:rPr>
              <w:t>, Android 개발, GUI 개발</w:t>
            </w:r>
            <w:r w:rsidR="00E33D0F">
              <w:rPr>
                <w:rStyle w:val="ac"/>
                <w:rFonts w:hint="eastAsia"/>
                <w:b w:val="0"/>
                <w:bCs w:val="0"/>
                <w:smallCaps w:val="0"/>
                <w:color w:val="000000" w:themeColor="text1"/>
              </w:rPr>
              <w:t xml:space="preserve">, 게임 개발 </w:t>
            </w:r>
            <w:r w:rsidR="00AB3D4B">
              <w:rPr>
                <w:rStyle w:val="ac"/>
                <w:rFonts w:hint="eastAsia"/>
                <w:b w:val="0"/>
                <w:bCs w:val="0"/>
                <w:smallCaps w:val="0"/>
                <w:color w:val="000000" w:themeColor="text1"/>
              </w:rPr>
              <w:t>등 여러가지 지식을 습득하고 활용하려고 노력한다.</w:t>
            </w:r>
            <w:r w:rsidR="00491DB2">
              <w:rPr>
                <w:rStyle w:val="ac"/>
                <w:rFonts w:hint="eastAsia"/>
                <w:b w:val="0"/>
                <w:bCs w:val="0"/>
                <w:smallCaps w:val="0"/>
                <w:color w:val="000000" w:themeColor="text1"/>
              </w:rPr>
              <w:t xml:space="preserve"> 개인 프로젝트를 여러 개 만들어보고 게임 프로젝트를 하고 그렇게 실천하려고 한다.</w:t>
            </w:r>
          </w:p>
          <w:p w14:paraId="2F3A5F87" w14:textId="5998C61A" w:rsidR="00491DB2" w:rsidRPr="00175083" w:rsidRDefault="00491DB2" w:rsidP="00175083">
            <w:pPr>
              <w:rPr>
                <w:rStyle w:val="ac"/>
                <w:b w:val="0"/>
                <w:bCs w:val="0"/>
                <w:color w:val="000000" w:themeColor="text1"/>
              </w:rPr>
            </w:pPr>
            <w:r>
              <w:rPr>
                <w:rStyle w:val="ac"/>
                <w:rFonts w:hint="eastAsia"/>
                <w:b w:val="0"/>
                <w:bCs w:val="0"/>
                <w:smallCaps w:val="0"/>
                <w:color w:val="000000" w:themeColor="text1"/>
              </w:rPr>
              <w:t xml:space="preserve">나중에는 다른 일이 </w:t>
            </w:r>
            <w:proofErr w:type="spellStart"/>
            <w:r>
              <w:rPr>
                <w:rStyle w:val="ac"/>
                <w:rFonts w:hint="eastAsia"/>
                <w:b w:val="0"/>
                <w:bCs w:val="0"/>
                <w:smallCaps w:val="0"/>
                <w:color w:val="000000" w:themeColor="text1"/>
              </w:rPr>
              <w:t>많아질거고</w:t>
            </w:r>
            <w:proofErr w:type="spellEnd"/>
            <w:r>
              <w:rPr>
                <w:rStyle w:val="ac"/>
                <w:rFonts w:hint="eastAsia"/>
                <w:b w:val="0"/>
                <w:bCs w:val="0"/>
                <w:smallCaps w:val="0"/>
                <w:color w:val="000000" w:themeColor="text1"/>
              </w:rPr>
              <w:t xml:space="preserve"> 최대한 저학년에 할 수 있는 공부를 하려고 한다.</w:t>
            </w:r>
          </w:p>
        </w:tc>
      </w:tr>
      <w:tr w:rsidR="00BB7432" w14:paraId="5D1C82AE" w14:textId="77777777" w:rsidTr="009A4C57">
        <w:trPr>
          <w:trHeight w:val="4839"/>
        </w:trPr>
        <w:tc>
          <w:tcPr>
            <w:tcW w:w="214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D40226" w14:textId="08A377AD" w:rsidR="00BB7432" w:rsidRPr="00A1736C" w:rsidRDefault="00BB7432" w:rsidP="00A1736C">
            <w:pPr>
              <w:wordWrap/>
              <w:spacing w:after="0" w:line="276" w:lineRule="auto"/>
              <w:jc w:val="center"/>
              <w:textAlignment w:val="baseline"/>
              <w:rPr>
                <w:rFonts w:eastAsiaTheme="minorHAnsi" w:cs="Arial Unicode MS"/>
                <w:b/>
                <w:bCs/>
                <w:kern w:val="24"/>
                <w:sz w:val="24"/>
                <w:szCs w:val="24"/>
              </w:rPr>
            </w:pPr>
            <w:r w:rsidRPr="00A1736C">
              <w:rPr>
                <w:rFonts w:eastAsiaTheme="minorHAnsi" w:cs="Times New Roman"/>
                <w:b/>
                <w:bCs/>
                <w:kern w:val="24"/>
                <w:sz w:val="24"/>
                <w:szCs w:val="24"/>
              </w:rPr>
              <w:t>2)</w:t>
            </w:r>
            <w:r w:rsidR="00A1736C">
              <w:rPr>
                <w:rFonts w:eastAsiaTheme="minorHAnsi" w:cs="Times New Roman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직무역량</w:t>
            </w:r>
            <w:r w:rsidR="000B40D3"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="000B40D3"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개발을</w:t>
            </w:r>
            <w:r w:rsidR="000B40D3"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="000B40D3"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위한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구체적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실천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계획</w:t>
            </w:r>
          </w:p>
          <w:p w14:paraId="699633A3" w14:textId="244EC68D" w:rsidR="00BB7432" w:rsidRPr="00A1736C" w:rsidRDefault="00BB7432" w:rsidP="00A1736C">
            <w:pPr>
              <w:wordWrap/>
              <w:spacing w:after="0" w:line="276" w:lineRule="auto"/>
              <w:jc w:val="center"/>
              <w:textAlignment w:val="baseline"/>
              <w:rPr>
                <w:rFonts w:eastAsiaTheme="minorHAnsi" w:cs="맑은 고딕"/>
                <w:b/>
                <w:bCs/>
                <w:kern w:val="0"/>
                <w:sz w:val="24"/>
                <w:szCs w:val="24"/>
              </w:rPr>
            </w:pPr>
            <w:r w:rsidRPr="00A1736C">
              <w:rPr>
                <w:rFonts w:eastAsiaTheme="minorHAnsi" w:cs="Arial Unicode MS"/>
                <w:b/>
                <w:bCs/>
                <w:kern w:val="24"/>
                <w:sz w:val="24"/>
                <w:szCs w:val="24"/>
              </w:rPr>
              <w:t>–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중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, 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장기</w:t>
            </w:r>
          </w:p>
        </w:tc>
        <w:tc>
          <w:tcPr>
            <w:tcW w:w="759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020B4E" w14:textId="77777777" w:rsidR="00D42189" w:rsidRDefault="00D42189" w:rsidP="00175083">
            <w:r>
              <w:rPr>
                <w:rFonts w:hint="eastAsia"/>
              </w:rPr>
              <w:t xml:space="preserve">아직 </w:t>
            </w:r>
            <w:proofErr w:type="spellStart"/>
            <w:r>
              <w:rPr>
                <w:rFonts w:hint="eastAsia"/>
              </w:rPr>
              <w:t>대갈래만</w:t>
            </w:r>
            <w:proofErr w:type="spellEnd"/>
            <w:r>
              <w:rPr>
                <w:rFonts w:hint="eastAsia"/>
              </w:rPr>
              <w:t xml:space="preserve"> 정해진 것 같아서 정확히는 모르겠다. 이 업계는 내 생각에 무엇보다도 공부가 절실한 분야라고 생각한다. IT만큼 급변하는 분야가 어디 있을까? </w:t>
            </w:r>
            <w:proofErr w:type="spellStart"/>
            <w:r>
              <w:rPr>
                <w:rFonts w:hint="eastAsia"/>
              </w:rPr>
              <w:t>그런만큼</w:t>
            </w:r>
            <w:proofErr w:type="spellEnd"/>
            <w:r>
              <w:rPr>
                <w:rFonts w:hint="eastAsia"/>
              </w:rPr>
              <w:t xml:space="preserve"> 이 곳에서 생존하려면 더 깊은 공부 및 연구가 필수적이라고 생각한다. </w:t>
            </w:r>
            <w:proofErr w:type="spellStart"/>
            <w:r>
              <w:rPr>
                <w:rFonts w:hint="eastAsia"/>
              </w:rPr>
              <w:t>그런만큼</w:t>
            </w:r>
            <w:proofErr w:type="spellEnd"/>
            <w:r>
              <w:rPr>
                <w:rFonts w:hint="eastAsia"/>
              </w:rPr>
              <w:t xml:space="preserve"> 진학도 생각하고 있다. 아니면 실무에 관련된 학습을 하고서 </w:t>
            </w:r>
            <w:proofErr w:type="spellStart"/>
            <w:r>
              <w:rPr>
                <w:rFonts w:hint="eastAsia"/>
              </w:rPr>
              <w:t>프로그래머로서도</w:t>
            </w:r>
            <w:proofErr w:type="spellEnd"/>
            <w:r>
              <w:rPr>
                <w:rFonts w:hint="eastAsia"/>
              </w:rPr>
              <w:t xml:space="preserve"> 생각하고 있다. 이 두가지 생각에 공통된 점은 바로 공부가 </w:t>
            </w:r>
            <w:proofErr w:type="gramStart"/>
            <w:r>
              <w:rPr>
                <w:rFonts w:hint="eastAsia"/>
              </w:rPr>
              <w:t>끊임 없이</w:t>
            </w:r>
            <w:proofErr w:type="gramEnd"/>
            <w:r>
              <w:rPr>
                <w:rFonts w:hint="eastAsia"/>
              </w:rPr>
              <w:t xml:space="preserve"> 필수적이라는 문제다. 그만큼 중장기적으로 무엇에 대한 공부는 달라질 수 있어도 </w:t>
            </w:r>
            <w:proofErr w:type="gramStart"/>
            <w:r>
              <w:rPr>
                <w:rFonts w:hint="eastAsia"/>
              </w:rPr>
              <w:t>끊임 없이</w:t>
            </w:r>
            <w:proofErr w:type="gramEnd"/>
            <w:r>
              <w:rPr>
                <w:rFonts w:hint="eastAsia"/>
              </w:rPr>
              <w:t xml:space="preserve"> 달려야 한다.</w:t>
            </w:r>
          </w:p>
          <w:p w14:paraId="4247F205" w14:textId="433E735C" w:rsidR="00D42189" w:rsidRPr="004F37F5" w:rsidRDefault="00D42189" w:rsidP="00175083">
            <w:r>
              <w:rPr>
                <w:rFonts w:hint="eastAsia"/>
              </w:rPr>
              <w:t xml:space="preserve">그리고 대부분의 지식 수급 언어는 영어인만큼 영어에 대한 공부도 </w:t>
            </w:r>
            <w:proofErr w:type="gramStart"/>
            <w:r>
              <w:rPr>
                <w:rFonts w:hint="eastAsia"/>
              </w:rPr>
              <w:t>끊임 없이</w:t>
            </w:r>
            <w:proofErr w:type="gramEnd"/>
            <w:r>
              <w:rPr>
                <w:rFonts w:hint="eastAsia"/>
              </w:rPr>
              <w:t xml:space="preserve"> 필요하다. 논문 등을 읽으려면 말이다.</w:t>
            </w:r>
          </w:p>
        </w:tc>
      </w:tr>
    </w:tbl>
    <w:p w14:paraId="62B0FBDB" w14:textId="77777777" w:rsidR="00E818D7" w:rsidRDefault="00E818D7">
      <w:pPr>
        <w:widowControl/>
        <w:wordWrap/>
        <w:autoSpaceDE/>
        <w:autoSpaceDN/>
        <w:spacing w:line="276" w:lineRule="auto"/>
        <w:jc w:val="left"/>
        <w:rPr>
          <w:rFonts w:ascii="맑은 고딕" w:eastAsia="맑은 고딕" w:hAnsi="맑은 고딕" w:cs="맑은 고딕"/>
          <w:color w:val="000000"/>
          <w:sz w:val="40"/>
          <w:szCs w:val="40"/>
        </w:rPr>
      </w:pPr>
    </w:p>
    <w:p w14:paraId="6519622D" w14:textId="77777777" w:rsidR="00F569F6" w:rsidRDefault="00F569F6">
      <w:pPr>
        <w:widowControl/>
        <w:wordWrap/>
        <w:autoSpaceDE/>
        <w:autoSpaceDN/>
        <w:spacing w:line="276" w:lineRule="auto"/>
        <w:jc w:val="left"/>
        <w:rPr>
          <w:rFonts w:ascii="맑은 고딕" w:eastAsia="맑은 고딕" w:hAnsi="맑은 고딕" w:cs="맑은 고딕"/>
          <w:color w:val="000000"/>
          <w:sz w:val="40"/>
          <w:szCs w:val="40"/>
        </w:rPr>
      </w:pPr>
    </w:p>
    <w:p w14:paraId="2CC2F392" w14:textId="71D02020" w:rsidR="000B40D3" w:rsidRPr="004F37F5" w:rsidRDefault="000B40D3" w:rsidP="00617BA8">
      <w:pPr>
        <w:widowControl/>
        <w:wordWrap/>
        <w:autoSpaceDE/>
        <w:autoSpaceDN/>
        <w:jc w:val="center"/>
        <w:rPr>
          <w:rFonts w:ascii="맑은 고딕" w:eastAsia="맑은 고딕" w:hAnsi="맑은 고딕" w:cs="맑은 고딕"/>
          <w:color w:val="000000"/>
          <w:sz w:val="22"/>
        </w:rPr>
      </w:pPr>
      <w:r>
        <w:rPr>
          <w:rFonts w:ascii="맑은 고딕" w:eastAsia="맑은 고딕" w:hAnsi="맑은 고딕" w:cs="맑은 고딕"/>
          <w:color w:val="000000"/>
          <w:sz w:val="22"/>
        </w:rPr>
        <w:br w:type="page"/>
      </w:r>
      <w:bookmarkStart w:id="0" w:name="_Hlk206419029"/>
      <w:r w:rsidR="004F37F5" w:rsidRPr="004F37F5">
        <w:rPr>
          <w:rFonts w:ascii="맑은 고딕" w:eastAsia="맑은 고딕" w:hAnsi="맑은 고딕" w:cs="맑은 고딕" w:hint="eastAsia"/>
          <w:b/>
          <w:bCs/>
          <w:color w:val="000000"/>
          <w:sz w:val="44"/>
          <w:szCs w:val="44"/>
        </w:rPr>
        <w:lastRenderedPageBreak/>
        <w:t>2. 한양역량진단검사</w:t>
      </w:r>
    </w:p>
    <w:p w14:paraId="1A5E4379" w14:textId="6C57FA6D" w:rsidR="004D5D39" w:rsidRPr="00617BA8" w:rsidRDefault="0032046E" w:rsidP="00617BA8">
      <w:pPr>
        <w:widowControl/>
        <w:wordWrap/>
        <w:autoSpaceDE/>
        <w:autoSpaceDN/>
        <w:jc w:val="left"/>
        <w:rPr>
          <w:rFonts w:ascii="맑은 고딕" w:eastAsia="맑은 고딕" w:hAnsi="맑은 고딕" w:cs="맑은 고딕"/>
          <w:color w:val="000000"/>
        </w:rPr>
      </w:pPr>
      <w:r w:rsidRPr="00617BA8">
        <w:rPr>
          <w:rFonts w:ascii="맑은 고딕" w:eastAsia="맑은 고딕" w:hAnsi="맑은 고딕" w:cs="맑은 고딕"/>
          <w:color w:val="000000"/>
        </w:rPr>
        <w:t>◎ 한양역량진</w:t>
      </w:r>
      <w:r w:rsidR="000B40D3" w:rsidRPr="00617BA8">
        <w:rPr>
          <w:rFonts w:ascii="맑은 고딕" w:eastAsia="맑은 고딕" w:hAnsi="맑은 고딕" w:cs="맑은 고딕" w:hint="eastAsia"/>
          <w:color w:val="000000"/>
        </w:rPr>
        <w:t xml:space="preserve">단검사 </w:t>
      </w:r>
      <w:r w:rsidRPr="00286293">
        <w:rPr>
          <w:rFonts w:ascii="맑은 고딕" w:eastAsia="맑은 고딕" w:hAnsi="맑은 고딕" w:cs="맑은 고딕"/>
          <w:color w:val="000000"/>
          <w:u w:val="single"/>
        </w:rPr>
        <w:t>3가지</w:t>
      </w:r>
      <w:r w:rsidR="000B40D3" w:rsidRPr="00617BA8">
        <w:rPr>
          <w:rFonts w:ascii="맑은 고딕" w:eastAsia="맑은 고딕" w:hAnsi="맑은 고딕" w:cs="맑은 고딕" w:hint="eastAsia"/>
          <w:color w:val="000000"/>
        </w:rPr>
        <w:t xml:space="preserve">를 </w:t>
      </w:r>
      <w:r w:rsidRPr="00617BA8">
        <w:rPr>
          <w:rFonts w:ascii="맑은 고딕" w:eastAsia="맑은 고딕" w:hAnsi="맑은 고딕" w:cs="맑은 고딕"/>
          <w:color w:val="000000"/>
        </w:rPr>
        <w:t xml:space="preserve">실시한 후, 검사결과를 </w:t>
      </w:r>
      <w:r w:rsidR="004F37F5" w:rsidRPr="00617BA8">
        <w:rPr>
          <w:rFonts w:ascii="맑은 고딕" w:eastAsia="맑은 고딕" w:hAnsi="맑은 고딕" w:cs="맑은 고딕" w:hint="eastAsia"/>
          <w:color w:val="000000"/>
        </w:rPr>
        <w:t xml:space="preserve">정확하게 </w:t>
      </w:r>
      <w:r w:rsidRPr="00617BA8">
        <w:rPr>
          <w:rFonts w:ascii="맑은 고딕" w:eastAsia="맑은 고딕" w:hAnsi="맑은 고딕" w:cs="맑은 고딕"/>
          <w:color w:val="000000"/>
        </w:rPr>
        <w:t>첨부하세요</w:t>
      </w:r>
      <w:r w:rsidR="006C5147" w:rsidRPr="00617BA8">
        <w:rPr>
          <w:rFonts w:ascii="맑은 고딕" w:eastAsia="맑은 고딕" w:hAnsi="맑은 고딕" w:cs="맑은 고딕" w:hint="eastAsia"/>
          <w:color w:val="000000"/>
        </w:rPr>
        <w:t>.</w:t>
      </w:r>
    </w:p>
    <w:tbl>
      <w:tblPr>
        <w:tblOverlap w:val="never"/>
        <w:tblW w:w="0" w:type="auto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0"/>
      </w:tblGrid>
      <w:tr w:rsidR="004D5D39" w14:paraId="612892A6" w14:textId="77777777" w:rsidTr="009A4C57">
        <w:trPr>
          <w:trHeight w:val="503"/>
        </w:trPr>
        <w:tc>
          <w:tcPr>
            <w:tcW w:w="10420" w:type="dxa"/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4F46BC" w14:textId="77777777" w:rsidR="004D5D39" w:rsidRPr="004037B3" w:rsidRDefault="0032046E">
            <w:pPr>
              <w:spacing w:after="0"/>
              <w:jc w:val="center"/>
              <w:textAlignment w:val="baseline"/>
              <w:rPr>
                <w:rFonts w:ascii="맑은 고딕" w:eastAsia="맑은 고딕" w:hAnsi="맑은 고딕" w:cs="맑은 고딕"/>
                <w:b/>
                <w:kern w:val="0"/>
              </w:rPr>
            </w:pPr>
            <w:r w:rsidRPr="004037B3">
              <w:rPr>
                <w:rFonts w:ascii="맑은 고딕" w:eastAsia="맑은 고딕" w:hAnsi="맑은 고딕" w:cs="맑은 고딕"/>
                <w:b/>
                <w:kern w:val="0"/>
              </w:rPr>
              <w:t xml:space="preserve">2-1. My Career Status Test(나의 </w:t>
            </w:r>
            <w:proofErr w:type="spellStart"/>
            <w:r w:rsidRPr="004037B3">
              <w:rPr>
                <w:rFonts w:ascii="맑은 고딕" w:eastAsia="맑은 고딕" w:hAnsi="맑은 고딕" w:cs="맑은 고딕"/>
                <w:b/>
                <w:kern w:val="0"/>
              </w:rPr>
              <w:t>희망진로현황</w:t>
            </w:r>
            <w:proofErr w:type="spellEnd"/>
            <w:r w:rsidRPr="004037B3">
              <w:rPr>
                <w:rFonts w:ascii="맑은 고딕" w:eastAsia="맑은 고딕" w:hAnsi="맑은 고딕" w:cs="맑은 고딕"/>
                <w:b/>
                <w:kern w:val="0"/>
              </w:rPr>
              <w:t>)</w:t>
            </w:r>
          </w:p>
          <w:p w14:paraId="5559629A" w14:textId="77777777" w:rsidR="004D5D39" w:rsidRPr="004F37F5" w:rsidRDefault="0032046E">
            <w:pPr>
              <w:spacing w:after="0"/>
              <w:jc w:val="center"/>
              <w:textAlignment w:val="baseline"/>
              <w:rPr>
                <w:rFonts w:ascii="맑은 고딕" w:eastAsia="맑은 고딕" w:hAnsi="맑은 고딕" w:cs="맑은 고딕"/>
                <w:kern w:val="0"/>
              </w:rPr>
            </w:pPr>
            <w:r w:rsidRPr="004F37F5">
              <w:rPr>
                <w:rFonts w:ascii="맑은 고딕" w:eastAsia="맑은 고딕" w:hAnsi="맑은 고딕" w:cs="맑은 고딕"/>
                <w:kern w:val="0"/>
              </w:rPr>
              <w:t xml:space="preserve">* HY-IN ▶ 취업 ▶ HY-CDP ▶ 진단실시 ▶ 나의 </w:t>
            </w:r>
            <w:proofErr w:type="spellStart"/>
            <w:r w:rsidRPr="004F37F5">
              <w:rPr>
                <w:rFonts w:ascii="맑은 고딕" w:eastAsia="맑은 고딕" w:hAnsi="맑은 고딕" w:cs="맑은 고딕"/>
                <w:kern w:val="0"/>
              </w:rPr>
              <w:t>희망진로현황</w:t>
            </w:r>
            <w:proofErr w:type="spellEnd"/>
            <w:r w:rsidRPr="004F37F5">
              <w:rPr>
                <w:rFonts w:ascii="맑은 고딕" w:eastAsia="맑은 고딕" w:hAnsi="맑은 고딕" w:cs="맑은 고딕"/>
                <w:kern w:val="0"/>
              </w:rPr>
              <w:t xml:space="preserve"> ▶ 검사실시</w:t>
            </w:r>
          </w:p>
        </w:tc>
      </w:tr>
      <w:tr w:rsidR="004D5D39" w:rsidRPr="001A528B" w14:paraId="47B94AC2" w14:textId="77777777" w:rsidTr="009A4C57">
        <w:trPr>
          <w:trHeight w:val="3094"/>
        </w:trPr>
        <w:tc>
          <w:tcPr>
            <w:tcW w:w="10420" w:type="dxa"/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934B36" w14:textId="15E6F6A3" w:rsidR="004D5D39" w:rsidRPr="004F37F5" w:rsidRDefault="0045588F" w:rsidP="004F37F5">
            <w:pPr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맑은 고딕"/>
                <w:kern w:val="0"/>
              </w:rPr>
            </w:pPr>
            <w:r w:rsidRPr="0045588F">
              <w:rPr>
                <w:rFonts w:ascii="맑은 고딕" w:eastAsia="맑은 고딕" w:hAnsi="맑은 고딕" w:cs="맑은 고딕"/>
                <w:noProof/>
                <w:kern w:val="0"/>
              </w:rPr>
              <w:drawing>
                <wp:inline distT="0" distB="0" distL="0" distR="0" wp14:anchorId="58908DD3" wp14:editId="3C9DC3D9">
                  <wp:extent cx="6487160" cy="1401445"/>
                  <wp:effectExtent l="0" t="0" r="8890" b="8255"/>
                  <wp:docPr id="80610359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10359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7160" cy="1401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40D3" w:rsidRPr="004F37F5" w14:paraId="54B460C2" w14:textId="77777777" w:rsidTr="009A4C57">
        <w:trPr>
          <w:trHeight w:val="329"/>
        </w:trPr>
        <w:tc>
          <w:tcPr>
            <w:tcW w:w="10420" w:type="dxa"/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5C4402" w14:textId="77777777" w:rsidR="000B40D3" w:rsidRPr="004037B3" w:rsidRDefault="000B40D3" w:rsidP="000B40D3">
            <w:pPr>
              <w:spacing w:after="0"/>
              <w:jc w:val="center"/>
              <w:textAlignment w:val="baseline"/>
              <w:rPr>
                <w:rFonts w:ascii="맑은 고딕" w:eastAsia="맑은 고딕" w:hAnsi="맑은 고딕" w:cs="맑은 고딕"/>
                <w:b/>
                <w:kern w:val="0"/>
              </w:rPr>
            </w:pPr>
            <w:r w:rsidRPr="004037B3">
              <w:rPr>
                <w:rFonts w:ascii="맑은 고딕" w:eastAsia="맑은 고딕" w:hAnsi="맑은 고딕" w:cs="맑은 고딕"/>
                <w:b/>
                <w:kern w:val="0"/>
              </w:rPr>
              <w:t>2-2. Hanyang Leadership Competency(</w:t>
            </w:r>
            <w:proofErr w:type="spellStart"/>
            <w:r w:rsidRPr="004037B3">
              <w:rPr>
                <w:rFonts w:ascii="맑은 고딕" w:eastAsia="맑은 고딕" w:hAnsi="맑은 고딕" w:cs="맑은 고딕"/>
                <w:b/>
                <w:kern w:val="0"/>
              </w:rPr>
              <w:t>한양리더십역량진단</w:t>
            </w:r>
            <w:proofErr w:type="spellEnd"/>
            <w:r w:rsidRPr="004037B3">
              <w:rPr>
                <w:rFonts w:ascii="맑은 고딕" w:eastAsia="맑은 고딕" w:hAnsi="맑은 고딕" w:cs="맑은 고딕"/>
                <w:b/>
                <w:kern w:val="0"/>
              </w:rPr>
              <w:t xml:space="preserve">) </w:t>
            </w:r>
          </w:p>
          <w:p w14:paraId="197C6827" w14:textId="2EA9DCE4" w:rsidR="000B40D3" w:rsidRPr="004F37F5" w:rsidRDefault="000B40D3" w:rsidP="000B40D3">
            <w:pPr>
              <w:spacing w:after="0"/>
              <w:jc w:val="center"/>
              <w:textAlignment w:val="baseline"/>
              <w:rPr>
                <w:rFonts w:ascii="맑은 고딕" w:eastAsia="맑은 고딕" w:hAnsi="맑은 고딕" w:cs="맑은 고딕"/>
                <w:kern w:val="0"/>
                <w:sz w:val="22"/>
                <w:szCs w:val="18"/>
              </w:rPr>
            </w:pPr>
            <w:r w:rsidRPr="004F37F5">
              <w:rPr>
                <w:rFonts w:ascii="맑은 고딕" w:eastAsia="맑은 고딕" w:hAnsi="맑은 고딕" w:cs="맑은 고딕"/>
                <w:kern w:val="0"/>
              </w:rPr>
              <w:t xml:space="preserve">* </w:t>
            </w:r>
            <w:r w:rsidRPr="004F37F5">
              <w:rPr>
                <w:rFonts w:ascii="맑은 고딕" w:eastAsia="맑은 고딕" w:hAnsi="맑은 고딕" w:cs="맑은 고딕"/>
                <w:spacing w:val="-14"/>
                <w:kern w:val="0"/>
              </w:rPr>
              <w:t xml:space="preserve">HY-IN ▶ 취업 ▶ HY-CDP ▶ 진단실시 ▶ </w:t>
            </w:r>
            <w:proofErr w:type="spellStart"/>
            <w:r w:rsidRPr="004F37F5">
              <w:rPr>
                <w:rFonts w:ascii="맑은 고딕" w:eastAsia="맑은 고딕" w:hAnsi="맑은 고딕" w:cs="맑은 고딕"/>
                <w:spacing w:val="-14"/>
                <w:kern w:val="0"/>
              </w:rPr>
              <w:t>한양리더십역량진단</w:t>
            </w:r>
            <w:proofErr w:type="spellEnd"/>
            <w:r w:rsidRPr="004F37F5">
              <w:rPr>
                <w:rFonts w:ascii="맑은 고딕" w:eastAsia="맑은 고딕" w:hAnsi="맑은 고딕" w:cs="맑은 고딕"/>
                <w:spacing w:val="-14"/>
                <w:kern w:val="0"/>
              </w:rPr>
              <w:t xml:space="preserve"> ▶ 검사실시</w:t>
            </w:r>
          </w:p>
        </w:tc>
      </w:tr>
      <w:tr w:rsidR="000B40D3" w14:paraId="2D9CD785" w14:textId="77777777" w:rsidTr="009A4C57">
        <w:trPr>
          <w:trHeight w:val="3221"/>
        </w:trPr>
        <w:tc>
          <w:tcPr>
            <w:tcW w:w="1042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380ECF" w14:textId="79FAA094" w:rsidR="000B40D3" w:rsidRPr="004F37F5" w:rsidRDefault="00A519CB" w:rsidP="004F37F5">
            <w:pPr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맑은 고딕"/>
                <w:kern w:val="0"/>
                <w:sz w:val="22"/>
              </w:rPr>
            </w:pPr>
            <w:r w:rsidRPr="00A519CB">
              <w:rPr>
                <w:rFonts w:ascii="맑은 고딕" w:eastAsia="맑은 고딕" w:hAnsi="맑은 고딕" w:cs="맑은 고딕"/>
                <w:noProof/>
                <w:kern w:val="0"/>
                <w:sz w:val="22"/>
              </w:rPr>
              <w:lastRenderedPageBreak/>
              <w:drawing>
                <wp:inline distT="0" distB="0" distL="0" distR="0" wp14:anchorId="1EEF4B46" wp14:editId="5D27797F">
                  <wp:extent cx="6487160" cy="5431790"/>
                  <wp:effectExtent l="0" t="0" r="8890" b="0"/>
                  <wp:docPr id="175252685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2526859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7160" cy="5431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40D3" w14:paraId="00F8E26D" w14:textId="77777777" w:rsidTr="009A4C57">
        <w:trPr>
          <w:trHeight w:val="822"/>
        </w:trPr>
        <w:tc>
          <w:tcPr>
            <w:tcW w:w="10420" w:type="dxa"/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24462D" w14:textId="77777777" w:rsidR="000B40D3" w:rsidRPr="004037B3" w:rsidRDefault="000B40D3" w:rsidP="006148D1">
            <w:pPr>
              <w:spacing w:after="0"/>
              <w:jc w:val="center"/>
              <w:textAlignment w:val="baseline"/>
              <w:rPr>
                <w:rFonts w:ascii="맑은 고딕" w:eastAsia="맑은 고딕" w:hAnsi="맑은 고딕" w:cs="맑은 고딕"/>
                <w:b/>
                <w:kern w:val="0"/>
              </w:rPr>
            </w:pPr>
            <w:r w:rsidRPr="004F37F5">
              <w:rPr>
                <w:rFonts w:ascii="맑은 고딕" w:eastAsia="맑은 고딕" w:hAnsi="맑은 고딕" w:cs="맑은 고딕"/>
                <w:sz w:val="40"/>
                <w:szCs w:val="40"/>
              </w:rPr>
              <w:br w:type="page"/>
            </w:r>
            <w:r w:rsidRPr="004037B3">
              <w:rPr>
                <w:rFonts w:ascii="맑은 고딕" w:eastAsia="맑은 고딕" w:hAnsi="맑은 고딕" w:cs="맑은 고딕"/>
                <w:b/>
                <w:kern w:val="0"/>
              </w:rPr>
              <w:t xml:space="preserve">2-3. S-Hanyang Core Competency(S-한양핵심역량) </w:t>
            </w:r>
          </w:p>
          <w:p w14:paraId="53A5213C" w14:textId="77777777" w:rsidR="000B40D3" w:rsidRPr="004F37F5" w:rsidRDefault="000B40D3" w:rsidP="006148D1">
            <w:pPr>
              <w:spacing w:after="0"/>
              <w:jc w:val="center"/>
              <w:textAlignment w:val="baseline"/>
              <w:rPr>
                <w:rFonts w:ascii="맑은 고딕" w:eastAsia="맑은 고딕" w:hAnsi="맑은 고딕" w:cs="맑은 고딕"/>
                <w:kern w:val="0"/>
                <w:sz w:val="22"/>
              </w:rPr>
            </w:pPr>
            <w:r w:rsidRPr="004F37F5">
              <w:rPr>
                <w:rFonts w:ascii="맑은 고딕" w:eastAsia="맑은 고딕" w:hAnsi="맑은 고딕" w:cs="맑은 고딕"/>
                <w:kern w:val="0"/>
              </w:rPr>
              <w:t>* HY-IN ▶ 학사행정 ▶ S-한양핵심역량 ▶ 검사실시 및 결과 ▶ 검사실시</w:t>
            </w:r>
          </w:p>
        </w:tc>
      </w:tr>
      <w:tr w:rsidR="000B40D3" w14:paraId="420621A7" w14:textId="77777777" w:rsidTr="009A4C57">
        <w:trPr>
          <w:trHeight w:val="3288"/>
        </w:trPr>
        <w:tc>
          <w:tcPr>
            <w:tcW w:w="1042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F9D251" w14:textId="6C4033D1" w:rsidR="000B40D3" w:rsidRPr="000B40D3" w:rsidRDefault="00D1198A" w:rsidP="001A528B">
            <w:pPr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맑은 고딕"/>
                <w:color w:val="000000"/>
                <w:kern w:val="0"/>
                <w:sz w:val="22"/>
              </w:rPr>
            </w:pPr>
            <w:r w:rsidRPr="00D1198A">
              <w:rPr>
                <w:rFonts w:ascii="맑은 고딕" w:eastAsia="맑은 고딕" w:hAnsi="맑은 고딕" w:cs="맑은 고딕"/>
                <w:noProof/>
                <w:color w:val="000000"/>
                <w:kern w:val="0"/>
                <w:sz w:val="22"/>
              </w:rPr>
              <w:lastRenderedPageBreak/>
              <w:drawing>
                <wp:inline distT="0" distB="0" distL="0" distR="0" wp14:anchorId="7610CCE9" wp14:editId="7D920DBD">
                  <wp:extent cx="6487160" cy="7255510"/>
                  <wp:effectExtent l="0" t="0" r="8890" b="2540"/>
                  <wp:docPr id="69178761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1787619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7160" cy="7255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C21024" w14:textId="77777777" w:rsidR="00D1198A" w:rsidRDefault="00D1198A" w:rsidP="00226A82">
      <w:pPr>
        <w:widowControl/>
        <w:wordWrap/>
        <w:autoSpaceDE/>
        <w:autoSpaceDN/>
        <w:jc w:val="center"/>
        <w:rPr>
          <w:rFonts w:asciiTheme="majorHAnsi" w:eastAsiaTheme="majorHAnsi" w:hAnsiTheme="majorHAnsi" w:cs="Times New Roman"/>
          <w:b/>
          <w:sz w:val="44"/>
          <w:szCs w:val="44"/>
        </w:rPr>
      </w:pPr>
      <w:bookmarkStart w:id="1" w:name="_Hlk206419103"/>
      <w:bookmarkEnd w:id="0"/>
    </w:p>
    <w:p w14:paraId="584D54E6" w14:textId="77777777" w:rsidR="00D1198A" w:rsidRDefault="00D1198A" w:rsidP="00226A82">
      <w:pPr>
        <w:widowControl/>
        <w:wordWrap/>
        <w:autoSpaceDE/>
        <w:autoSpaceDN/>
        <w:jc w:val="center"/>
        <w:rPr>
          <w:rFonts w:asciiTheme="majorHAnsi" w:eastAsiaTheme="majorHAnsi" w:hAnsiTheme="majorHAnsi" w:cs="Times New Roman"/>
          <w:b/>
          <w:sz w:val="44"/>
          <w:szCs w:val="44"/>
        </w:rPr>
      </w:pPr>
    </w:p>
    <w:p w14:paraId="6B14D4EB" w14:textId="4DF20241" w:rsidR="00E818D7" w:rsidRPr="00C657CE" w:rsidRDefault="00C657CE" w:rsidP="00226A82">
      <w:pPr>
        <w:widowControl/>
        <w:wordWrap/>
        <w:autoSpaceDE/>
        <w:autoSpaceDN/>
        <w:jc w:val="center"/>
        <w:rPr>
          <w:rFonts w:asciiTheme="majorHAnsi" w:eastAsiaTheme="majorHAnsi" w:hAnsiTheme="majorHAnsi" w:cs="Times New Roman"/>
          <w:b/>
          <w:sz w:val="44"/>
          <w:szCs w:val="44"/>
        </w:rPr>
      </w:pPr>
      <w:r w:rsidRPr="00C657CE">
        <w:rPr>
          <w:rFonts w:asciiTheme="majorHAnsi" w:eastAsiaTheme="majorHAnsi" w:hAnsiTheme="majorHAnsi" w:cs="Times New Roman" w:hint="eastAsia"/>
          <w:b/>
          <w:sz w:val="44"/>
          <w:szCs w:val="44"/>
        </w:rPr>
        <w:lastRenderedPageBreak/>
        <w:t xml:space="preserve">3. </w:t>
      </w:r>
      <w:r w:rsidRPr="00C657CE">
        <w:rPr>
          <w:rFonts w:asciiTheme="majorHAnsi" w:eastAsiaTheme="majorHAnsi" w:hAnsiTheme="majorHAnsi" w:cs="Times New Roman"/>
          <w:b/>
          <w:sz w:val="44"/>
          <w:szCs w:val="44"/>
        </w:rPr>
        <w:t>MOOC Self-Directed Learning</w:t>
      </w:r>
    </w:p>
    <w:p w14:paraId="12E409A7" w14:textId="4B0205AA" w:rsidR="00CB52C1" w:rsidRPr="00617BA8" w:rsidRDefault="00CB52C1" w:rsidP="00E4479D">
      <w:pPr>
        <w:widowControl/>
        <w:wordWrap/>
        <w:autoSpaceDE/>
        <w:autoSpaceDN/>
        <w:spacing w:line="180" w:lineRule="auto"/>
        <w:jc w:val="center"/>
        <w:rPr>
          <w:rFonts w:asciiTheme="majorHAnsi" w:eastAsiaTheme="majorHAnsi" w:hAnsiTheme="majorHAnsi" w:cs="Times New Roman"/>
          <w:b/>
          <w:sz w:val="44"/>
          <w:szCs w:val="44"/>
        </w:rPr>
      </w:pPr>
      <w:r w:rsidRPr="00617BA8">
        <w:rPr>
          <w:rFonts w:asciiTheme="majorHAnsi" w:eastAsiaTheme="majorHAnsi" w:hAnsiTheme="majorHAnsi" w:cs="Times New Roman"/>
          <w:b/>
          <w:sz w:val="44"/>
          <w:szCs w:val="44"/>
        </w:rPr>
        <w:t>MOOC Self-Directed Learning (</w:t>
      </w:r>
      <w:r w:rsidRPr="00617BA8">
        <w:rPr>
          <w:rFonts w:asciiTheme="majorHAnsi" w:eastAsiaTheme="majorHAnsi" w:hAnsiTheme="majorHAnsi" w:cs="Times New Roman" w:hint="eastAsia"/>
          <w:b/>
          <w:sz w:val="44"/>
          <w:szCs w:val="44"/>
        </w:rPr>
        <w:t>1)</w:t>
      </w:r>
    </w:p>
    <w:p w14:paraId="515314CC" w14:textId="7871B0A9" w:rsidR="00CB52C1" w:rsidRPr="00617BA8" w:rsidRDefault="00CB52C1" w:rsidP="00CB52C1">
      <w:pPr>
        <w:wordWrap/>
        <w:spacing w:line="180" w:lineRule="auto"/>
        <w:jc w:val="center"/>
        <w:rPr>
          <w:rFonts w:ascii="맑은 고딕" w:eastAsia="맑은 고딕" w:hAnsi="맑은 고딕" w:cs="맑은 고딕"/>
          <w:b/>
          <w:bCs/>
          <w:sz w:val="32"/>
          <w:szCs w:val="32"/>
        </w:rPr>
      </w:pPr>
      <w:r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: </w:t>
      </w:r>
      <w:r w:rsidR="003E3ECE"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선정 배경 및 </w:t>
      </w:r>
      <w:r w:rsidR="00C77AA4"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학습 </w:t>
      </w:r>
      <w:r w:rsidR="003E3ECE"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>계획</w:t>
      </w:r>
    </w:p>
    <w:tbl>
      <w:tblPr>
        <w:tblStyle w:val="10"/>
        <w:tblW w:w="0" w:type="auto"/>
        <w:tblLayout w:type="fixed"/>
        <w:tblLook w:val="04A0" w:firstRow="1" w:lastRow="0" w:firstColumn="1" w:lastColumn="0" w:noHBand="0" w:noVBand="1"/>
      </w:tblPr>
      <w:tblGrid>
        <w:gridCol w:w="1312"/>
        <w:gridCol w:w="3543"/>
        <w:gridCol w:w="1287"/>
        <w:gridCol w:w="4178"/>
      </w:tblGrid>
      <w:tr w:rsidR="00617BA8" w:rsidRPr="00617BA8" w14:paraId="4372B0A0" w14:textId="77777777" w:rsidTr="009A4C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2" w:type="dxa"/>
            <w:shd w:val="clear" w:color="auto" w:fill="DEEAF6" w:themeFill="accent1" w:themeFillTint="33"/>
            <w:vAlign w:val="center"/>
          </w:tcPr>
          <w:p w14:paraId="428988A4" w14:textId="77777777" w:rsidR="004D5D39" w:rsidRPr="00617BA8" w:rsidRDefault="0032046E" w:rsidP="00A1736C">
            <w:pPr>
              <w:jc w:val="center"/>
              <w:rPr>
                <w:rFonts w:asciiTheme="majorHAnsi" w:eastAsiaTheme="majorHAnsi" w:hAnsiTheme="majorHAnsi" w:cs="Times New Roman"/>
                <w:bCs w:val="0"/>
                <w:sz w:val="24"/>
              </w:rPr>
            </w:pPr>
            <w:r w:rsidRPr="00617BA8">
              <w:rPr>
                <w:rFonts w:asciiTheme="majorHAnsi" w:eastAsiaTheme="majorHAnsi" w:hAnsiTheme="majorHAnsi" w:cs="Times New Roman"/>
                <w:sz w:val="24"/>
              </w:rPr>
              <w:t>사이트</w:t>
            </w:r>
          </w:p>
        </w:tc>
        <w:tc>
          <w:tcPr>
            <w:tcW w:w="9008" w:type="dxa"/>
            <w:gridSpan w:val="3"/>
            <w:vAlign w:val="center"/>
          </w:tcPr>
          <w:p w14:paraId="314BC934" w14:textId="13BA6709" w:rsidR="004D5D39" w:rsidRPr="00BD02E1" w:rsidRDefault="00046B71" w:rsidP="00A450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D02E1">
              <w:t>http://www.kocw.net/home/search/kemView.do?kemId=1488273</w:t>
            </w:r>
          </w:p>
        </w:tc>
      </w:tr>
      <w:tr w:rsidR="00617BA8" w:rsidRPr="00617BA8" w14:paraId="60027684" w14:textId="77777777" w:rsidTr="009A4C57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2" w:type="dxa"/>
            <w:shd w:val="clear" w:color="auto" w:fill="DEEAF6" w:themeFill="accent1" w:themeFillTint="33"/>
            <w:vAlign w:val="center"/>
          </w:tcPr>
          <w:p w14:paraId="21EEB0B6" w14:textId="585085F5" w:rsidR="004D5D39" w:rsidRPr="00617BA8" w:rsidRDefault="00487AC7" w:rsidP="00A1736C">
            <w:pPr>
              <w:jc w:val="center"/>
              <w:rPr>
                <w:rFonts w:asciiTheme="majorHAnsi" w:eastAsiaTheme="majorHAnsi" w:hAnsiTheme="majorHAnsi" w:cs="Times New Roman"/>
                <w:bCs w:val="0"/>
                <w:sz w:val="24"/>
              </w:rPr>
            </w:pPr>
            <w:r>
              <w:rPr>
                <w:rFonts w:asciiTheme="majorHAnsi" w:eastAsiaTheme="majorHAnsi" w:hAnsiTheme="majorHAnsi" w:cs="Times New Roman" w:hint="eastAsia"/>
                <w:sz w:val="24"/>
              </w:rPr>
              <w:t>분야</w:t>
            </w:r>
          </w:p>
        </w:tc>
        <w:tc>
          <w:tcPr>
            <w:tcW w:w="3543" w:type="dxa"/>
            <w:vAlign w:val="center"/>
          </w:tcPr>
          <w:p w14:paraId="5CFDEDA3" w14:textId="43445DDD" w:rsidR="004D5D39" w:rsidRPr="00836F66" w:rsidRDefault="00836F66" w:rsidP="00836F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36F66">
              <w:t>공학 &gt;</w:t>
            </w:r>
            <w:proofErr w:type="spellStart"/>
            <w:r w:rsidRPr="00836F66">
              <w:t>컴퓨터ㆍ통신</w:t>
            </w:r>
            <w:proofErr w:type="spellEnd"/>
            <w:r w:rsidRPr="00836F66">
              <w:t xml:space="preserve"> &gt;컴퓨터공학</w:t>
            </w:r>
          </w:p>
        </w:tc>
        <w:tc>
          <w:tcPr>
            <w:tcW w:w="1287" w:type="dxa"/>
            <w:shd w:val="clear" w:color="auto" w:fill="DEEAF6" w:themeFill="accent1" w:themeFillTint="33"/>
            <w:vAlign w:val="center"/>
          </w:tcPr>
          <w:p w14:paraId="149276E9" w14:textId="08AB46D8" w:rsidR="004D5D39" w:rsidRPr="00A1736C" w:rsidRDefault="0032046E" w:rsidP="00A173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ajorHAnsi" w:hAnsiTheme="majorHAnsi" w:cs="Times New Roman"/>
                <w:b/>
                <w:sz w:val="24"/>
              </w:rPr>
            </w:pPr>
            <w:proofErr w:type="spellStart"/>
            <w:r w:rsidRPr="00A1736C">
              <w:rPr>
                <w:rFonts w:asciiTheme="majorHAnsi" w:eastAsiaTheme="majorHAnsi" w:hAnsiTheme="majorHAnsi" w:cs="Times New Roman"/>
                <w:b/>
                <w:sz w:val="24"/>
              </w:rPr>
              <w:t>강사</w:t>
            </w:r>
            <w:r w:rsidR="00487AC7">
              <w:rPr>
                <w:rFonts w:asciiTheme="majorHAnsi" w:eastAsiaTheme="majorHAnsi" w:hAnsiTheme="majorHAnsi" w:cs="Times New Roman" w:hint="eastAsia"/>
                <w:b/>
                <w:sz w:val="24"/>
              </w:rPr>
              <w:t>명</w:t>
            </w:r>
            <w:proofErr w:type="spellEnd"/>
          </w:p>
        </w:tc>
        <w:tc>
          <w:tcPr>
            <w:tcW w:w="4178" w:type="dxa"/>
            <w:vAlign w:val="center"/>
          </w:tcPr>
          <w:p w14:paraId="51E88350" w14:textId="18FFE94F" w:rsidR="004D5D39" w:rsidRPr="00617BA8" w:rsidRDefault="00A450FF" w:rsidP="00A450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오병우</w:t>
            </w:r>
            <w:proofErr w:type="spellEnd"/>
          </w:p>
        </w:tc>
      </w:tr>
      <w:tr w:rsidR="004D5D39" w:rsidRPr="00617BA8" w14:paraId="6843661A" w14:textId="77777777" w:rsidTr="009A4C57">
        <w:trPr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2" w:type="dxa"/>
            <w:shd w:val="clear" w:color="auto" w:fill="DEEAF6" w:themeFill="accent1" w:themeFillTint="33"/>
            <w:vAlign w:val="center"/>
          </w:tcPr>
          <w:p w14:paraId="598999B7" w14:textId="77777777" w:rsidR="004D5D39" w:rsidRPr="00617BA8" w:rsidRDefault="0032046E" w:rsidP="00A1736C">
            <w:pPr>
              <w:jc w:val="center"/>
              <w:rPr>
                <w:rFonts w:asciiTheme="majorHAnsi" w:eastAsiaTheme="majorHAnsi" w:hAnsiTheme="majorHAnsi" w:cs="Times New Roman"/>
                <w:bCs w:val="0"/>
                <w:sz w:val="24"/>
              </w:rPr>
            </w:pPr>
            <w:proofErr w:type="spellStart"/>
            <w:r w:rsidRPr="00617BA8">
              <w:rPr>
                <w:rFonts w:asciiTheme="majorHAnsi" w:eastAsiaTheme="majorHAnsi" w:hAnsiTheme="majorHAnsi" w:cs="Times New Roman"/>
                <w:sz w:val="24"/>
              </w:rPr>
              <w:t>강의명</w:t>
            </w:r>
            <w:proofErr w:type="spellEnd"/>
          </w:p>
        </w:tc>
        <w:tc>
          <w:tcPr>
            <w:tcW w:w="3543" w:type="dxa"/>
            <w:vAlign w:val="center"/>
          </w:tcPr>
          <w:p w14:paraId="0EDAF3AD" w14:textId="162640D7" w:rsidR="004D5D39" w:rsidRPr="00401368" w:rsidRDefault="00401368" w:rsidP="004013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01368">
              <w:t>Jetpack Compose를 사용한 안드로이드 프로그래밍</w:t>
            </w:r>
          </w:p>
        </w:tc>
        <w:tc>
          <w:tcPr>
            <w:tcW w:w="1287" w:type="dxa"/>
            <w:shd w:val="clear" w:color="auto" w:fill="DEEAF6" w:themeFill="accent1" w:themeFillTint="33"/>
            <w:vAlign w:val="center"/>
          </w:tcPr>
          <w:p w14:paraId="00C2E06F" w14:textId="6A30989A" w:rsidR="004D5D39" w:rsidRPr="00A1736C" w:rsidRDefault="0032046E" w:rsidP="00A173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ajorHAnsi" w:hAnsiTheme="majorHAnsi" w:cs="Times New Roman"/>
                <w:b/>
                <w:sz w:val="24"/>
              </w:rPr>
            </w:pPr>
            <w:r w:rsidRPr="00A1736C">
              <w:rPr>
                <w:rFonts w:asciiTheme="majorHAnsi" w:eastAsiaTheme="majorHAnsi" w:hAnsiTheme="majorHAnsi" w:cs="Times New Roman"/>
                <w:b/>
                <w:sz w:val="24"/>
              </w:rPr>
              <w:t>강의시간</w:t>
            </w:r>
          </w:p>
        </w:tc>
        <w:tc>
          <w:tcPr>
            <w:tcW w:w="4178" w:type="dxa"/>
            <w:vAlign w:val="center"/>
          </w:tcPr>
          <w:p w14:paraId="4F28B8B9" w14:textId="4B51868A" w:rsidR="004D5D39" w:rsidRPr="00617BA8" w:rsidRDefault="003256EA" w:rsidP="00C15A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40~60분 영상 22개</w:t>
            </w:r>
          </w:p>
        </w:tc>
      </w:tr>
    </w:tbl>
    <w:p w14:paraId="7CB0D107" w14:textId="77777777" w:rsidR="004D5D39" w:rsidRPr="00617BA8" w:rsidRDefault="004D5D39">
      <w:pPr>
        <w:rPr>
          <w:rFonts w:asciiTheme="majorHAnsi" w:eastAsiaTheme="majorHAnsi" w:hAnsiTheme="majorHAnsi" w:cs="Times New Roman"/>
          <w:bCs/>
          <w:sz w:val="12"/>
        </w:rPr>
      </w:pPr>
    </w:p>
    <w:tbl>
      <w:tblPr>
        <w:tblStyle w:val="10"/>
        <w:tblW w:w="0" w:type="auto"/>
        <w:tblLayout w:type="fixed"/>
        <w:tblLook w:val="04A0" w:firstRow="1" w:lastRow="0" w:firstColumn="1" w:lastColumn="0" w:noHBand="0" w:noVBand="1"/>
      </w:tblPr>
      <w:tblGrid>
        <w:gridCol w:w="10358"/>
      </w:tblGrid>
      <w:tr w:rsidR="00617BA8" w:rsidRPr="00617BA8" w14:paraId="646C4EB9" w14:textId="77777777" w:rsidTr="009A4C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8" w:type="dxa"/>
            <w:shd w:val="clear" w:color="auto" w:fill="DEEAF6" w:themeFill="accent1" w:themeFillTint="33"/>
            <w:vAlign w:val="center"/>
          </w:tcPr>
          <w:p w14:paraId="264FF4BA" w14:textId="3C93239D" w:rsidR="004D5D39" w:rsidRPr="00617BA8" w:rsidRDefault="0032046E" w:rsidP="00A1736C">
            <w:pPr>
              <w:tabs>
                <w:tab w:val="center" w:pos="5137"/>
                <w:tab w:val="left" w:pos="8595"/>
              </w:tabs>
              <w:jc w:val="center"/>
              <w:rPr>
                <w:rFonts w:asciiTheme="majorHAnsi" w:eastAsiaTheme="majorHAnsi" w:hAnsiTheme="majorHAnsi" w:cs="Times New Roman"/>
                <w:bCs w:val="0"/>
              </w:rPr>
            </w:pPr>
            <w:r w:rsidRPr="00617BA8">
              <w:rPr>
                <w:rFonts w:asciiTheme="minorEastAsia" w:hAnsiTheme="minorEastAsia"/>
                <w:sz w:val="24"/>
              </w:rPr>
              <w:t>강의</w:t>
            </w:r>
            <w:r w:rsidRPr="00617BA8">
              <w:rPr>
                <w:rFonts w:asciiTheme="minorEastAsia" w:hAnsiTheme="minorEastAsia"/>
                <w:sz w:val="24"/>
              </w:rPr>
              <w:t xml:space="preserve"> </w:t>
            </w:r>
            <w:r w:rsidRPr="00617BA8">
              <w:rPr>
                <w:rFonts w:asciiTheme="minorEastAsia" w:hAnsiTheme="minorEastAsia"/>
                <w:sz w:val="24"/>
              </w:rPr>
              <w:t>선정</w:t>
            </w:r>
            <w:r w:rsidRPr="00617BA8">
              <w:rPr>
                <w:rFonts w:asciiTheme="minorEastAsia" w:hAnsiTheme="minorEastAsia"/>
                <w:sz w:val="24"/>
              </w:rPr>
              <w:t xml:space="preserve"> </w:t>
            </w:r>
            <w:r w:rsidRPr="00617BA8">
              <w:rPr>
                <w:rFonts w:asciiTheme="minorEastAsia" w:hAnsiTheme="minorEastAsia"/>
                <w:sz w:val="24"/>
              </w:rPr>
              <w:t>배경</w:t>
            </w:r>
          </w:p>
        </w:tc>
      </w:tr>
      <w:tr w:rsidR="00C657CE" w:rsidRPr="003E3E73" w14:paraId="5862AEE8" w14:textId="77777777" w:rsidTr="009A4C57">
        <w:trPr>
          <w:trHeight w:val="3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8" w:type="dxa"/>
            <w:vAlign w:val="center"/>
          </w:tcPr>
          <w:p w14:paraId="69D330B9" w14:textId="77777777" w:rsidR="008D6A12" w:rsidRDefault="00C15A09" w:rsidP="00C15A09">
            <w:r>
              <w:rPr>
                <w:rFonts w:hint="eastAsia"/>
                <w:b w:val="0"/>
                <w:bCs w:val="0"/>
              </w:rPr>
              <w:t xml:space="preserve">평소부터 Android 개발을 하고 싶었다. 단순히 어떤 일 또는 학업적인 문제가 아니라 </w:t>
            </w:r>
            <w:r w:rsidR="003E3E73">
              <w:rPr>
                <w:rFonts w:hint="eastAsia"/>
                <w:b w:val="0"/>
                <w:bCs w:val="0"/>
              </w:rPr>
              <w:t xml:space="preserve">개인적인 문제로. 이유는 내가 대부분의 시간에 들고 있는 폰이라는 것을 더 잘 사용하기 위해서이다. 이런 자신만의 애플리케이션을 만들어보는 것에 관심이 있었기 때문이다. </w:t>
            </w:r>
            <w:r w:rsidR="003F3FC3">
              <w:rPr>
                <w:rFonts w:hint="eastAsia"/>
                <w:b w:val="0"/>
                <w:bCs w:val="0"/>
              </w:rPr>
              <w:t xml:space="preserve">그런데, 자꾸 Android 개발을 생각만하고 제대로 해본적이 없다. Android 개발에서 필요한 것이 너무 복잡했기 때문이다. 프레임워크의 복잡도는 진짜 생각이상으로 너무 컸다. </w:t>
            </w:r>
            <w:r w:rsidR="004F7C63">
              <w:rPr>
                <w:rFonts w:hint="eastAsia"/>
                <w:b w:val="0"/>
                <w:bCs w:val="0"/>
              </w:rPr>
              <w:t>그래서 이번기회에 Android 개발을 시작해보고자 선정했다.</w:t>
            </w:r>
          </w:p>
          <w:p w14:paraId="004E56C0" w14:textId="000627A7" w:rsidR="00A719F0" w:rsidRPr="003E3E73" w:rsidRDefault="00A719F0" w:rsidP="00C15A0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사실 비단 개인적인 목적이 아니라고 해도 대부분 프레임워크는 많은 점을 공유하고 있기 때문에 이것, Jetpack Compose를 배워두고 나면 두고두고 쓸 일이 있을 것 같다. 또 적어도 10+년동안은 Android가 없어질 일은 없지 않을까?</w:t>
            </w:r>
          </w:p>
        </w:tc>
      </w:tr>
    </w:tbl>
    <w:p w14:paraId="5CDCEC19" w14:textId="77777777" w:rsidR="004D5D39" w:rsidRPr="00617BA8" w:rsidRDefault="004D5D39">
      <w:pPr>
        <w:rPr>
          <w:rFonts w:asciiTheme="majorHAnsi" w:eastAsiaTheme="majorHAnsi" w:hAnsiTheme="majorHAnsi" w:cs="Times New Roman"/>
          <w:bCs/>
          <w:sz w:val="12"/>
        </w:rPr>
      </w:pPr>
    </w:p>
    <w:tbl>
      <w:tblPr>
        <w:tblStyle w:val="10"/>
        <w:tblW w:w="0" w:type="auto"/>
        <w:tblLayout w:type="fixed"/>
        <w:tblLook w:val="04A0" w:firstRow="1" w:lastRow="0" w:firstColumn="1" w:lastColumn="0" w:noHBand="0" w:noVBand="1"/>
      </w:tblPr>
      <w:tblGrid>
        <w:gridCol w:w="10364"/>
      </w:tblGrid>
      <w:tr w:rsidR="00617BA8" w:rsidRPr="00617BA8" w14:paraId="001F4066" w14:textId="77777777" w:rsidTr="009A4C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4" w:type="dxa"/>
            <w:shd w:val="clear" w:color="auto" w:fill="DEEAF6" w:themeFill="accent1" w:themeFillTint="33"/>
            <w:vAlign w:val="center"/>
          </w:tcPr>
          <w:p w14:paraId="225A5FF0" w14:textId="77777777" w:rsidR="004D5D39" w:rsidRPr="00617BA8" w:rsidRDefault="0032046E" w:rsidP="00A1736C">
            <w:pPr>
              <w:jc w:val="center"/>
              <w:rPr>
                <w:rFonts w:asciiTheme="majorHAnsi" w:eastAsiaTheme="majorHAnsi" w:hAnsiTheme="majorHAnsi" w:cs="Times New Roman"/>
                <w:bCs w:val="0"/>
              </w:rPr>
            </w:pPr>
            <w:r w:rsidRPr="00617BA8">
              <w:rPr>
                <w:rFonts w:asciiTheme="minorEastAsia" w:hAnsiTheme="minorEastAsia"/>
                <w:sz w:val="24"/>
              </w:rPr>
              <w:t>강좌</w:t>
            </w:r>
            <w:r w:rsidRPr="00617BA8">
              <w:rPr>
                <w:rFonts w:asciiTheme="minorEastAsia" w:hAnsiTheme="minorEastAsia"/>
                <w:sz w:val="24"/>
              </w:rPr>
              <w:t xml:space="preserve"> </w:t>
            </w:r>
            <w:r w:rsidRPr="00617BA8">
              <w:rPr>
                <w:rFonts w:asciiTheme="minorEastAsia" w:hAnsiTheme="minorEastAsia"/>
                <w:sz w:val="24"/>
              </w:rPr>
              <w:t>자기주도학습</w:t>
            </w:r>
            <w:r w:rsidRPr="00617BA8">
              <w:rPr>
                <w:rFonts w:asciiTheme="minorEastAsia" w:hAnsiTheme="minorEastAsia"/>
                <w:sz w:val="24"/>
              </w:rPr>
              <w:t xml:space="preserve"> </w:t>
            </w:r>
            <w:r w:rsidRPr="00617BA8">
              <w:rPr>
                <w:rFonts w:asciiTheme="minorEastAsia" w:hAnsiTheme="minorEastAsia"/>
                <w:sz w:val="24"/>
              </w:rPr>
              <w:t>계획</w:t>
            </w:r>
            <w:r w:rsidRPr="00617BA8">
              <w:rPr>
                <w:rFonts w:asciiTheme="minorEastAsia" w:hAnsiTheme="minorEastAsia"/>
                <w:sz w:val="24"/>
              </w:rPr>
              <w:t>(</w:t>
            </w:r>
            <w:r w:rsidRPr="00617BA8">
              <w:rPr>
                <w:rFonts w:asciiTheme="minorEastAsia" w:hAnsiTheme="minorEastAsia"/>
                <w:sz w:val="24"/>
              </w:rPr>
              <w:t>안</w:t>
            </w:r>
            <w:r w:rsidRPr="00617BA8">
              <w:rPr>
                <w:rFonts w:asciiTheme="minorEastAsia" w:hAnsiTheme="minorEastAsia"/>
                <w:sz w:val="24"/>
              </w:rPr>
              <w:t>)</w:t>
            </w:r>
          </w:p>
        </w:tc>
      </w:tr>
      <w:tr w:rsidR="00617BA8" w:rsidRPr="00617BA8" w14:paraId="2A011E3D" w14:textId="77777777" w:rsidTr="009A4C57">
        <w:trPr>
          <w:trHeight w:val="39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4" w:type="dxa"/>
            <w:vAlign w:val="center"/>
          </w:tcPr>
          <w:p w14:paraId="60386292" w14:textId="194D1945" w:rsidR="00E818D7" w:rsidRDefault="004F3078" w:rsidP="004F3078">
            <w:pPr>
              <w:rPr>
                <w:b w:val="0"/>
                <w:bCs w:val="0"/>
              </w:rPr>
            </w:pPr>
            <w:r>
              <w:rPr>
                <w:rFonts w:hint="eastAsia"/>
              </w:rPr>
              <w:t xml:space="preserve">1주차: Kotlin 프로그래밍이 처음이 아니기 때문에, 2차시부터 진행, 대충 UI Element를 배치해보는 연습을 할 듯, Layout하고 </w:t>
            </w:r>
          </w:p>
          <w:p w14:paraId="135BD3E2" w14:textId="77777777" w:rsidR="004F3078" w:rsidRDefault="004F3078" w:rsidP="004F3078">
            <w:pPr>
              <w:rPr>
                <w:b w:val="0"/>
                <w:bCs w:val="0"/>
              </w:rPr>
            </w:pPr>
            <w:r>
              <w:rPr>
                <w:rFonts w:hint="eastAsia"/>
              </w:rPr>
              <w:t>2주차: State와 Composable, 그리고 중요하다고 생각하는 Navigation에 대해서 배울 듯</w:t>
            </w:r>
          </w:p>
          <w:p w14:paraId="5C1A1AD7" w14:textId="77777777" w:rsidR="004F3078" w:rsidRDefault="004F3078" w:rsidP="004F3078">
            <w:pPr>
              <w:rPr>
                <w:b w:val="0"/>
                <w:bCs w:val="0"/>
              </w:rPr>
            </w:pPr>
            <w:r>
              <w:rPr>
                <w:rFonts w:hint="eastAsia"/>
              </w:rPr>
              <w:t xml:space="preserve">3주차: </w:t>
            </w:r>
            <w:proofErr w:type="spellStart"/>
            <w:r>
              <w:rPr>
                <w:rFonts w:hint="eastAsia"/>
              </w:rPr>
              <w:t>ViewModel</w:t>
            </w:r>
            <w:proofErr w:type="spellEnd"/>
            <w:r>
              <w:rPr>
                <w:rFonts w:hint="eastAsia"/>
              </w:rPr>
              <w:t>과 데이터 처리를 공부할 듯</w:t>
            </w:r>
          </w:p>
          <w:p w14:paraId="5A6684CA" w14:textId="5177597F" w:rsidR="004F3078" w:rsidRPr="004F3078" w:rsidRDefault="004F3078" w:rsidP="004F3078">
            <w:pPr>
              <w:ind w:left="360" w:hangingChars="200" w:hanging="360"/>
            </w:pPr>
            <w:r>
              <w:rPr>
                <w:rFonts w:hint="eastAsia"/>
              </w:rPr>
              <w:t xml:space="preserve">4주차: Intent에 대해서 배워볼 것 같다. </w:t>
            </w:r>
            <w:proofErr w:type="spellStart"/>
            <w:r>
              <w:rPr>
                <w:rFonts w:hint="eastAsia"/>
              </w:rPr>
              <w:t>Supabase</w:t>
            </w:r>
            <w:proofErr w:type="spellEnd"/>
            <w:r>
              <w:rPr>
                <w:rFonts w:hint="eastAsia"/>
              </w:rPr>
              <w:t xml:space="preserve">와 </w:t>
            </w:r>
            <w:proofErr w:type="spellStart"/>
            <w:r>
              <w:rPr>
                <w:rFonts w:hint="eastAsia"/>
              </w:rPr>
              <w:t>Pocketbase</w:t>
            </w:r>
            <w:proofErr w:type="spellEnd"/>
            <w:r>
              <w:rPr>
                <w:rFonts w:hint="eastAsia"/>
              </w:rPr>
              <w:t xml:space="preserve">를 배우기보단 (이런 서비스를 </w:t>
            </w:r>
            <w:proofErr w:type="spellStart"/>
            <w:r>
              <w:rPr>
                <w:rFonts w:hint="eastAsia"/>
              </w:rPr>
              <w:t>알려고하기</w:t>
            </w:r>
            <w:proofErr w:type="spellEnd"/>
            <w:r>
              <w:rPr>
                <w:rFonts w:hint="eastAsia"/>
              </w:rPr>
              <w:t xml:space="preserve"> 보단 </w:t>
            </w:r>
            <w:proofErr w:type="spellStart"/>
            <w:r>
              <w:rPr>
                <w:rFonts w:hint="eastAsia"/>
              </w:rPr>
              <w:t>본질을더알고</w:t>
            </w:r>
            <w:proofErr w:type="spellEnd"/>
            <w:r>
              <w:rPr>
                <w:rFonts w:hint="eastAsia"/>
              </w:rPr>
              <w:t xml:space="preserve"> 싶다</w:t>
            </w:r>
            <w:r w:rsidR="00BC78F4">
              <w:rPr>
                <w:rFonts w:hint="eastAsia"/>
              </w:rPr>
              <w:t>, 지금 당장 서비스를 만들</w:t>
            </w:r>
            <w:r w:rsidR="00B83CD3">
              <w:rPr>
                <w:rFonts w:hint="eastAsia"/>
              </w:rPr>
              <w:t xml:space="preserve"> </w:t>
            </w:r>
            <w:r w:rsidR="00BC78F4">
              <w:rPr>
                <w:rFonts w:hint="eastAsia"/>
              </w:rPr>
              <w:t>것도 아니고</w:t>
            </w:r>
            <w:r>
              <w:rPr>
                <w:rFonts w:hint="eastAsia"/>
              </w:rPr>
              <w:t>)</w:t>
            </w:r>
            <w:r w:rsidR="006A394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SQLite를 위주로 볼 듯 </w:t>
            </w:r>
            <w:r w:rsidR="00B83CD3">
              <w:rPr>
                <w:rFonts w:hint="eastAsia"/>
              </w:rPr>
              <w:t xml:space="preserve">그리고 Retrofit을 </w:t>
            </w:r>
            <w:proofErr w:type="spellStart"/>
            <w:proofErr w:type="gramStart"/>
            <w:r w:rsidR="00B83CD3">
              <w:rPr>
                <w:rFonts w:hint="eastAsia"/>
              </w:rPr>
              <w:t>배워볼거</w:t>
            </w:r>
            <w:proofErr w:type="spellEnd"/>
            <w:proofErr w:type="gramEnd"/>
            <w:r w:rsidR="00B83CD3">
              <w:rPr>
                <w:rFonts w:hint="eastAsia"/>
              </w:rPr>
              <w:t xml:space="preserve"> 같다. 서버와 통신하는 API를 알기 위해서.</w:t>
            </w:r>
          </w:p>
        </w:tc>
      </w:tr>
      <w:bookmarkEnd w:id="1"/>
    </w:tbl>
    <w:p w14:paraId="3955F1E1" w14:textId="4232C550" w:rsidR="00DF2706" w:rsidRPr="00617BA8" w:rsidRDefault="00A80173" w:rsidP="00DF2706">
      <w:pPr>
        <w:widowControl/>
        <w:wordWrap/>
        <w:autoSpaceDE/>
        <w:autoSpaceDN/>
        <w:spacing w:line="180" w:lineRule="auto"/>
        <w:jc w:val="center"/>
        <w:rPr>
          <w:rFonts w:asciiTheme="majorHAnsi" w:eastAsiaTheme="majorHAnsi" w:hAnsiTheme="majorHAnsi" w:cs="Times New Roman"/>
          <w:b/>
          <w:sz w:val="44"/>
          <w:szCs w:val="44"/>
        </w:rPr>
      </w:pPr>
      <w:r>
        <w:rPr>
          <w:rFonts w:asciiTheme="majorHAnsi" w:eastAsiaTheme="majorHAnsi" w:hAnsiTheme="majorHAnsi" w:cs="Times New Roman"/>
          <w:b/>
          <w:sz w:val="56"/>
          <w:szCs w:val="56"/>
        </w:rPr>
        <w:br w:type="page"/>
      </w:r>
      <w:r w:rsidR="00DF2706" w:rsidRPr="00617BA8">
        <w:rPr>
          <w:rFonts w:asciiTheme="majorHAnsi" w:eastAsiaTheme="majorHAnsi" w:hAnsiTheme="majorHAnsi" w:cs="Times New Roman"/>
          <w:b/>
          <w:sz w:val="44"/>
          <w:szCs w:val="44"/>
        </w:rPr>
        <w:lastRenderedPageBreak/>
        <w:t>MOOC Self-Directed Learning (</w:t>
      </w:r>
      <w:r w:rsidR="00DF2706" w:rsidRPr="00617BA8">
        <w:rPr>
          <w:rFonts w:asciiTheme="majorHAnsi" w:eastAsiaTheme="majorHAnsi" w:hAnsiTheme="majorHAnsi" w:cs="Times New Roman" w:hint="eastAsia"/>
          <w:b/>
          <w:sz w:val="44"/>
          <w:szCs w:val="44"/>
        </w:rPr>
        <w:t>2)</w:t>
      </w:r>
    </w:p>
    <w:p w14:paraId="07F1D05F" w14:textId="3A42B8E4" w:rsidR="004D5D39" w:rsidRPr="00617BA8" w:rsidRDefault="00DF2706" w:rsidP="00DF2706">
      <w:pPr>
        <w:wordWrap/>
        <w:spacing w:line="180" w:lineRule="auto"/>
        <w:jc w:val="center"/>
        <w:rPr>
          <w:rFonts w:ascii="맑은 고딕" w:eastAsia="맑은 고딕" w:hAnsi="맑은 고딕" w:cs="맑은 고딕"/>
          <w:b/>
          <w:bCs/>
          <w:sz w:val="32"/>
          <w:szCs w:val="32"/>
        </w:rPr>
      </w:pPr>
      <w:r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>: 요약 및 학습노트</w:t>
      </w:r>
    </w:p>
    <w:p w14:paraId="5A6AF86D" w14:textId="7BF5A06B" w:rsidR="00093877" w:rsidRPr="00617BA8" w:rsidRDefault="00B26092">
      <w:pPr>
        <w:rPr>
          <w:rFonts w:ascii="맑은 고딕" w:eastAsia="맑은 고딕" w:hAnsi="맑은 고딕" w:cs="맑은 고딕"/>
        </w:rPr>
      </w:pPr>
      <w:r w:rsidRPr="00617BA8">
        <w:rPr>
          <w:rFonts w:ascii="맑은 고딕" w:eastAsia="맑은 고딕" w:hAnsi="맑은 고딕" w:cs="맑은 고딕"/>
        </w:rPr>
        <w:t xml:space="preserve">◎ </w:t>
      </w:r>
      <w:r w:rsidRPr="00617BA8">
        <w:rPr>
          <w:rFonts w:ascii="맑은 고딕" w:eastAsia="맑은 고딕" w:hAnsi="맑은 고딕" w:cs="맑은 고딕" w:hint="eastAsia"/>
        </w:rPr>
        <w:t>자기주도학습을 통해 강의 내용</w:t>
      </w:r>
      <w:r w:rsidR="00093877" w:rsidRPr="00617BA8">
        <w:rPr>
          <w:rFonts w:ascii="맑은 고딕" w:eastAsia="맑은 고딕" w:hAnsi="맑은 고딕" w:cs="맑은 고딕" w:hint="eastAsia"/>
        </w:rPr>
        <w:t xml:space="preserve"> 요약과 학습노트(나에게 </w:t>
      </w:r>
      <w:r w:rsidR="00077A0C" w:rsidRPr="00617BA8">
        <w:rPr>
          <w:rFonts w:ascii="맑은 고딕" w:eastAsia="맑은 고딕" w:hAnsi="맑은 고딕" w:cs="맑은 고딕" w:hint="eastAsia"/>
        </w:rPr>
        <w:t>중</w:t>
      </w:r>
      <w:r w:rsidR="00093877" w:rsidRPr="00617BA8">
        <w:rPr>
          <w:rFonts w:ascii="맑은 고딕" w:eastAsia="맑은 고딕" w:hAnsi="맑은 고딕" w:cs="맑은 고딕" w:hint="eastAsia"/>
        </w:rPr>
        <w:t>요했던 점, 시사점)를 적어보세요.</w:t>
      </w:r>
    </w:p>
    <w:tbl>
      <w:tblPr>
        <w:tblStyle w:val="10"/>
        <w:tblW w:w="0" w:type="auto"/>
        <w:tblLayout w:type="fixed"/>
        <w:tblLook w:val="04A0" w:firstRow="1" w:lastRow="0" w:firstColumn="1" w:lastColumn="0" w:noHBand="0" w:noVBand="1"/>
      </w:tblPr>
      <w:tblGrid>
        <w:gridCol w:w="3261"/>
        <w:gridCol w:w="7229"/>
      </w:tblGrid>
      <w:tr w:rsidR="00617BA8" w:rsidRPr="00617BA8" w14:paraId="643B2071" w14:textId="77777777" w:rsidTr="009A4C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DEEAF6" w:themeFill="accent1" w:themeFillTint="33"/>
            <w:vAlign w:val="center"/>
          </w:tcPr>
          <w:p w14:paraId="2CCCD416" w14:textId="4C53D7AB" w:rsidR="008D6A12" w:rsidRPr="00617BA8" w:rsidRDefault="008D6A12" w:rsidP="00A1736C">
            <w:pPr>
              <w:jc w:val="center"/>
              <w:rPr>
                <w:rFonts w:asciiTheme="minorEastAsia" w:hAnsiTheme="minorEastAsia"/>
                <w:bCs w:val="0"/>
                <w:sz w:val="24"/>
              </w:rPr>
            </w:pPr>
            <w:r w:rsidRPr="00617BA8">
              <w:rPr>
                <w:rFonts w:asciiTheme="minorEastAsia" w:hAnsiTheme="minorEastAsia" w:hint="eastAsia"/>
                <w:sz w:val="24"/>
              </w:rPr>
              <w:t>강의</w:t>
            </w:r>
            <w:r w:rsidRPr="00617BA8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617BA8">
              <w:rPr>
                <w:rFonts w:asciiTheme="minorEastAsia" w:hAnsiTheme="minorEastAsia" w:hint="eastAsia"/>
                <w:sz w:val="24"/>
              </w:rPr>
              <w:t>화면</w:t>
            </w:r>
          </w:p>
        </w:tc>
        <w:tc>
          <w:tcPr>
            <w:tcW w:w="7229" w:type="dxa"/>
            <w:shd w:val="clear" w:color="auto" w:fill="DEEAF6" w:themeFill="accent1" w:themeFillTint="33"/>
            <w:vAlign w:val="center"/>
          </w:tcPr>
          <w:p w14:paraId="48F11839" w14:textId="123E52AC" w:rsidR="008D6A12" w:rsidRPr="00617BA8" w:rsidRDefault="008D6A12" w:rsidP="00A173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bCs w:val="0"/>
                <w:szCs w:val="18"/>
              </w:rPr>
            </w:pPr>
            <w:r w:rsidRPr="00617BA8">
              <w:rPr>
                <w:rFonts w:asciiTheme="minorEastAsia" w:hAnsiTheme="minorEastAsia" w:hint="eastAsia"/>
                <w:sz w:val="24"/>
              </w:rPr>
              <w:t>강의</w:t>
            </w:r>
            <w:r w:rsidRPr="00617BA8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617BA8">
              <w:rPr>
                <w:rFonts w:asciiTheme="minorEastAsia" w:hAnsiTheme="minorEastAsia" w:hint="eastAsia"/>
                <w:sz w:val="24"/>
              </w:rPr>
              <w:t>내용</w:t>
            </w:r>
            <w:r w:rsidRPr="00617BA8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617BA8">
              <w:rPr>
                <w:rFonts w:asciiTheme="minorEastAsia" w:hAnsiTheme="minorEastAsia" w:hint="eastAsia"/>
                <w:sz w:val="24"/>
              </w:rPr>
              <w:t>요약</w:t>
            </w:r>
            <w:r w:rsidR="00093877" w:rsidRPr="00617BA8">
              <w:rPr>
                <w:rFonts w:asciiTheme="minorEastAsia" w:hAnsiTheme="minorEastAsia" w:hint="eastAsia"/>
                <w:sz w:val="24"/>
              </w:rPr>
              <w:t xml:space="preserve"> </w:t>
            </w:r>
            <w:r w:rsidR="00093877" w:rsidRPr="00617BA8">
              <w:rPr>
                <w:rFonts w:asciiTheme="minorEastAsia" w:hAnsiTheme="minorEastAsia" w:hint="eastAsia"/>
                <w:sz w:val="24"/>
              </w:rPr>
              <w:t>및</w:t>
            </w:r>
            <w:r w:rsidR="00093877" w:rsidRPr="00617BA8">
              <w:rPr>
                <w:rFonts w:asciiTheme="minorEastAsia" w:hAnsiTheme="minorEastAsia" w:hint="eastAsia"/>
                <w:sz w:val="24"/>
              </w:rPr>
              <w:t xml:space="preserve"> </w:t>
            </w:r>
            <w:r w:rsidR="00093877" w:rsidRPr="00617BA8">
              <w:rPr>
                <w:rFonts w:asciiTheme="minorEastAsia" w:hAnsiTheme="minorEastAsia" w:hint="eastAsia"/>
                <w:sz w:val="24"/>
              </w:rPr>
              <w:t>학습노트</w:t>
            </w:r>
          </w:p>
        </w:tc>
      </w:tr>
      <w:tr w:rsidR="00617BA8" w:rsidRPr="00617BA8" w14:paraId="2AC5A820" w14:textId="77777777" w:rsidTr="009A4C57">
        <w:trPr>
          <w:trHeight w:val="36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vAlign w:val="center"/>
          </w:tcPr>
          <w:p w14:paraId="33DB87D7" w14:textId="4CAFC0AC" w:rsidR="004D5D39" w:rsidRPr="00617BA8" w:rsidRDefault="001A561D" w:rsidP="00A1736C">
            <w:pPr>
              <w:jc w:val="center"/>
              <w:rPr>
                <w:bCs w:val="0"/>
              </w:rPr>
            </w:pPr>
            <w:r w:rsidRPr="001A561D">
              <w:rPr>
                <w:noProof/>
              </w:rPr>
              <w:drawing>
                <wp:inline distT="0" distB="0" distL="0" distR="0" wp14:anchorId="0D7F699E" wp14:editId="6C0391C9">
                  <wp:extent cx="1933575" cy="1208405"/>
                  <wp:effectExtent l="0" t="0" r="9525" b="0"/>
                  <wp:docPr id="183801006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801006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1208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vAlign w:val="center"/>
          </w:tcPr>
          <w:p w14:paraId="36B28575" w14:textId="3B54C886" w:rsidR="00A77199" w:rsidRDefault="00A77199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</w:rPr>
            </w:pPr>
            <w:r>
              <w:rPr>
                <w:rFonts w:ascii="맑은 고딕" w:eastAsia="맑은 고딕" w:hAnsi="맑은 고딕" w:cs="맑은 고딕" w:hint="eastAsia"/>
                <w:bCs/>
              </w:rPr>
              <w:t>Android Studio에서 프로젝트를 만드는 방법, 프로젝트 이름과 패키지 이름</w:t>
            </w:r>
            <w:r w:rsidR="00AE319C">
              <w:rPr>
                <w:rFonts w:ascii="맑은 고딕" w:eastAsia="맑은 고딕" w:hAnsi="맑은 고딕" w:cs="맑은 고딕" w:hint="eastAsia"/>
                <w:bCs/>
              </w:rPr>
              <w:t>(영어 소문자로 시작), API 버전(Android Q, S, R 등)에 대한 내용</w:t>
            </w:r>
            <w:r w:rsidR="0091191E">
              <w:rPr>
                <w:rFonts w:ascii="맑은 고딕" w:eastAsia="맑은 고딕" w:hAnsi="맑은 고딕" w:cs="맑은 고딕" w:hint="eastAsia"/>
                <w:bCs/>
              </w:rPr>
              <w:t>.</w:t>
            </w:r>
          </w:p>
          <w:p w14:paraId="23C9CDB7" w14:textId="38698669" w:rsidR="0091191E" w:rsidRDefault="0091191E" w:rsidP="005505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기본 제공 Greeting을 수정함. </w:t>
            </w:r>
            <w:proofErr w:type="spellStart"/>
            <w:r>
              <w:t>N</w:t>
            </w:r>
            <w:r>
              <w:rPr>
                <w:rFonts w:hint="eastAsia"/>
              </w:rPr>
              <w:t>amedParameter</w:t>
            </w:r>
            <w:proofErr w:type="spellEnd"/>
            <w:r>
              <w:rPr>
                <w:rFonts w:hint="eastAsia"/>
              </w:rPr>
              <w:t>, modifier를 넘기는 방법, 폰트를 바꾸는 방법</w:t>
            </w:r>
            <w:r w:rsidR="005505E1">
              <w:rPr>
                <w:rFonts w:hint="eastAsia"/>
              </w:rPr>
              <w:t xml:space="preserve"> chaining이 됨.</w:t>
            </w:r>
            <w:r w:rsidR="00423FFA">
              <w:rPr>
                <w:rFonts w:hint="eastAsia"/>
              </w:rPr>
              <w:t xml:space="preserve"> (</w:t>
            </w:r>
            <w:proofErr w:type="spellStart"/>
            <w:proofErr w:type="gramStart"/>
            <w:r w:rsidR="00423FFA">
              <w:rPr>
                <w:rFonts w:hint="eastAsia"/>
              </w:rPr>
              <w:t>modifier.padding</w:t>
            </w:r>
            <w:proofErr w:type="spellEnd"/>
            <w:proofErr w:type="gramEnd"/>
            <w:r w:rsidR="00423FFA">
              <w:rPr>
                <w:rFonts w:hint="eastAsia"/>
              </w:rPr>
              <w:t>(</w:t>
            </w:r>
            <w:proofErr w:type="gramStart"/>
            <w:r w:rsidR="00673B75">
              <w:rPr>
                <w:rFonts w:hint="eastAsia"/>
              </w:rPr>
              <w:t>30.dp</w:t>
            </w:r>
            <w:r w:rsidR="00423FFA">
              <w:rPr>
                <w:rFonts w:hint="eastAsia"/>
              </w:rPr>
              <w:t>).background</w:t>
            </w:r>
            <w:proofErr w:type="gramEnd"/>
            <w:r w:rsidR="00423FFA">
              <w:rPr>
                <w:rFonts w:hint="eastAsia"/>
              </w:rPr>
              <w:t>(</w:t>
            </w:r>
            <w:proofErr w:type="spellStart"/>
            <w:r w:rsidR="00423FFA">
              <w:rPr>
                <w:rFonts w:hint="eastAsia"/>
              </w:rPr>
              <w:t>Color.blue</w:t>
            </w:r>
            <w:proofErr w:type="spellEnd"/>
            <w:r w:rsidR="00423FFA">
              <w:rPr>
                <w:rFonts w:hint="eastAsia"/>
              </w:rPr>
              <w:t>))</w:t>
            </w:r>
          </w:p>
          <w:p w14:paraId="26C21096" w14:textId="0409CAC9" w:rsidR="003C212B" w:rsidRDefault="00961F76" w:rsidP="005505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Modifier는 순서가 중요함.</w:t>
            </w:r>
          </w:p>
          <w:p w14:paraId="1F46918D" w14:textId="4C9956CE" w:rsidR="00370E4C" w:rsidRDefault="009A6F79" w:rsidP="005505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Image</w:t>
            </w:r>
            <w:r w:rsidR="00DC6C52">
              <w:rPr>
                <w:rFonts w:hint="eastAsia"/>
              </w:rPr>
              <w:t xml:space="preserve">도 한번 </w:t>
            </w:r>
            <w:proofErr w:type="spellStart"/>
            <w:r w:rsidR="00DC6C52">
              <w:rPr>
                <w:rFonts w:hint="eastAsia"/>
              </w:rPr>
              <w:t>넣어봄</w:t>
            </w:r>
            <w:proofErr w:type="spellEnd"/>
            <w:r w:rsidR="00DC6C52">
              <w:rPr>
                <w:rFonts w:hint="eastAsia"/>
              </w:rPr>
              <w:t>.</w:t>
            </w:r>
            <w:r w:rsidR="008E05D9">
              <w:rPr>
                <w:rFonts w:hint="eastAsia"/>
              </w:rPr>
              <w:t xml:space="preserve"> </w:t>
            </w:r>
            <w:proofErr w:type="spellStart"/>
            <w:r w:rsidR="008E05D9">
              <w:rPr>
                <w:rFonts w:hint="eastAsia"/>
              </w:rPr>
              <w:t>painterResource</w:t>
            </w:r>
            <w:proofErr w:type="spellEnd"/>
            <w:r w:rsidR="008E05D9">
              <w:rPr>
                <w:rFonts w:hint="eastAsia"/>
              </w:rPr>
              <w:t xml:space="preserve">를 이용해서 </w:t>
            </w:r>
            <w:r w:rsidR="00E1048C">
              <w:rPr>
                <w:rFonts w:hint="eastAsia"/>
              </w:rPr>
              <w:t xml:space="preserve">이미지 </w:t>
            </w:r>
            <w:proofErr w:type="spellStart"/>
            <w:r w:rsidR="00E1048C">
              <w:rPr>
                <w:rFonts w:hint="eastAsia"/>
              </w:rPr>
              <w:t>에셋을</w:t>
            </w:r>
            <w:proofErr w:type="spellEnd"/>
            <w:r w:rsidR="00E1048C">
              <w:rPr>
                <w:rFonts w:hint="eastAsia"/>
              </w:rPr>
              <w:t xml:space="preserve"> 넣기.</w:t>
            </w:r>
            <w:r w:rsidR="006917D2">
              <w:rPr>
                <w:rFonts w:hint="eastAsia"/>
              </w:rPr>
              <w:t xml:space="preserve"> 접근성이 중요해서 description도 </w:t>
            </w:r>
            <w:proofErr w:type="spellStart"/>
            <w:r w:rsidR="006917D2">
              <w:rPr>
                <w:rFonts w:hint="eastAsia"/>
              </w:rPr>
              <w:t>넣어야함</w:t>
            </w:r>
            <w:proofErr w:type="spellEnd"/>
            <w:r w:rsidR="006917D2">
              <w:rPr>
                <w:rFonts w:hint="eastAsia"/>
              </w:rPr>
              <w:t>.</w:t>
            </w:r>
            <w:r w:rsidR="00DD7B2D">
              <w:rPr>
                <w:rFonts w:hint="eastAsia"/>
              </w:rPr>
              <w:t xml:space="preserve"> 그리고 Image에 대한 </w:t>
            </w:r>
            <w:proofErr w:type="gramStart"/>
            <w:r w:rsidR="00DD7B2D">
              <w:rPr>
                <w:rFonts w:hint="eastAsia"/>
              </w:rPr>
              <w:t>몇가지</w:t>
            </w:r>
            <w:proofErr w:type="gramEnd"/>
            <w:r w:rsidR="00DD7B2D">
              <w:rPr>
                <w:rFonts w:hint="eastAsia"/>
              </w:rPr>
              <w:t xml:space="preserve"> property.</w:t>
            </w:r>
            <w:r w:rsidR="00370E4C">
              <w:rPr>
                <w:rFonts w:hint="eastAsia"/>
              </w:rPr>
              <w:t xml:space="preserve"> 또 modifier clickable도 넣음.</w:t>
            </w:r>
          </w:p>
          <w:p w14:paraId="7D20BB26" w14:textId="3792B22B" w:rsidR="007D2E14" w:rsidRDefault="007D2E14" w:rsidP="005505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Linear Layout: Box, Row, </w:t>
            </w:r>
            <w:proofErr w:type="spellStart"/>
            <w:r>
              <w:rPr>
                <w:rFonts w:hint="eastAsia"/>
              </w:rPr>
              <w:t>Cloumn</w:t>
            </w:r>
            <w:proofErr w:type="spellEnd"/>
            <w:r>
              <w:rPr>
                <w:rFonts w:hint="eastAsia"/>
              </w:rPr>
              <w:t xml:space="preserve">을 </w:t>
            </w:r>
            <w:proofErr w:type="spellStart"/>
            <w:r>
              <w:rPr>
                <w:rFonts w:hint="eastAsia"/>
              </w:rPr>
              <w:t>써봄</w:t>
            </w:r>
            <w:proofErr w:type="spellEnd"/>
            <w:r>
              <w:rPr>
                <w:rFonts w:hint="eastAsia"/>
              </w:rPr>
              <w:t>.</w:t>
            </w:r>
            <w:r w:rsidR="00AE56EA">
              <w:rPr>
                <w:rFonts w:hint="eastAsia"/>
              </w:rPr>
              <w:t xml:space="preserve"> Programmer가 처리하기 쉬움.</w:t>
            </w:r>
          </w:p>
          <w:p w14:paraId="1F16C2D7" w14:textId="77777777" w:rsidR="00160E86" w:rsidRPr="0091191E" w:rsidRDefault="00160E86" w:rsidP="005505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597F940" w14:textId="3EA40DCF" w:rsidR="001A561D" w:rsidRDefault="001A561D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</w:rPr>
            </w:pPr>
            <w:r>
              <w:rPr>
                <w:rFonts w:ascii="맑은 고딕" w:eastAsia="맑은 고딕" w:hAnsi="맑은 고딕" w:cs="맑은 고딕" w:hint="eastAsia"/>
                <w:bCs/>
              </w:rPr>
              <w:t>Modifier: Composable의 모양 및 레이아웃 사용자 입력 처리 등등을 하는 요소. Chaining이 가능하며 순서에 따라 달라짐. 기능 및 요소로는 size, padding, offset, background clickable 등등이 있다.</w:t>
            </w:r>
            <w:r w:rsidR="00D45A15">
              <w:rPr>
                <w:rFonts w:ascii="맑은 고딕" w:eastAsia="맑은 고딕" w:hAnsi="맑은 고딕" w:cs="맑은 고딕" w:hint="eastAsia"/>
                <w:bCs/>
              </w:rPr>
              <w:t xml:space="preserve"> Modifier는 Immutable하다.</w:t>
            </w:r>
          </w:p>
          <w:p w14:paraId="07F7069F" w14:textId="4AEC0576" w:rsidR="003C1DE4" w:rsidRPr="00617BA8" w:rsidRDefault="009D4FE9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</w:rPr>
            </w:pPr>
            <w:r>
              <w:rPr>
                <w:rFonts w:ascii="맑은 고딕" w:eastAsia="맑은 고딕" w:hAnsi="맑은 고딕" w:cs="맑은 고딕" w:hint="eastAsia"/>
                <w:bCs/>
              </w:rPr>
              <w:t>Layout(개인적으로 중요): Composable이 화면에 어떻게 배치되는지 정의하는 Composable</w:t>
            </w:r>
            <w:r w:rsidR="003C1DE4">
              <w:rPr>
                <w:rFonts w:ascii="맑은 고딕" w:eastAsia="맑은 고딕" w:hAnsi="맑은 고딕" w:cs="맑은 고딕" w:hint="eastAsia"/>
                <w:bCs/>
              </w:rPr>
              <w:t>로 Row, Column, Box</w:t>
            </w:r>
            <w:r w:rsidR="00D42CEA">
              <w:rPr>
                <w:rFonts w:ascii="맑은 고딕" w:eastAsia="맑은 고딕" w:hAnsi="맑은 고딕" w:cs="맑은 고딕" w:hint="eastAsia"/>
                <w:bCs/>
              </w:rPr>
              <w:t xml:space="preserve"> (모두 </w:t>
            </w:r>
            <w:proofErr w:type="spellStart"/>
            <w:r w:rsidR="00D42CEA">
              <w:rPr>
                <w:rFonts w:ascii="맑은 고딕" w:eastAsia="맑은 고딕" w:hAnsi="맑은 고딕" w:cs="맑은 고딕" w:hint="eastAsia"/>
                <w:bCs/>
              </w:rPr>
              <w:t>LinearLayout</w:t>
            </w:r>
            <w:proofErr w:type="spellEnd"/>
            <w:r w:rsidR="00D42CEA">
              <w:rPr>
                <w:rFonts w:ascii="맑은 고딕" w:eastAsia="맑은 고딕" w:hAnsi="맑은 고딕" w:cs="맑은 고딕" w:hint="eastAsia"/>
                <w:bCs/>
              </w:rPr>
              <w:t>)</w:t>
            </w:r>
            <w:r w:rsidR="003C1DE4">
              <w:rPr>
                <w:rFonts w:ascii="맑은 고딕" w:eastAsia="맑은 고딕" w:hAnsi="맑은 고딕" w:cs="맑은 고딕" w:hint="eastAsia"/>
                <w:bCs/>
              </w:rPr>
              <w:t xml:space="preserve"> 등이 있다.</w:t>
            </w:r>
          </w:p>
        </w:tc>
      </w:tr>
      <w:tr w:rsidR="004D5D39" w14:paraId="0DDB56AB" w14:textId="77777777" w:rsidTr="009A4C57">
        <w:trPr>
          <w:trHeight w:val="37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vAlign w:val="center"/>
          </w:tcPr>
          <w:p w14:paraId="26A217E1" w14:textId="77777777" w:rsidR="004D5D39" w:rsidRDefault="00325DB9" w:rsidP="00A1736C">
            <w:pPr>
              <w:jc w:val="center"/>
              <w:rPr>
                <w:b w:val="0"/>
              </w:rPr>
            </w:pPr>
            <w:r w:rsidRPr="00325DB9">
              <w:rPr>
                <w:noProof/>
              </w:rPr>
              <w:drawing>
                <wp:inline distT="0" distB="0" distL="0" distR="0" wp14:anchorId="4901D776" wp14:editId="66B3B6A9">
                  <wp:extent cx="1933575" cy="1208405"/>
                  <wp:effectExtent l="0" t="0" r="9525" b="0"/>
                  <wp:docPr id="208183910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183910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1208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3E7FE6" w14:textId="12C8DCC4" w:rsidR="00C27E52" w:rsidRPr="00617BA8" w:rsidRDefault="00C27E52" w:rsidP="00A1736C">
            <w:pPr>
              <w:jc w:val="center"/>
              <w:rPr>
                <w:bCs w:val="0"/>
              </w:rPr>
            </w:pPr>
            <w:r w:rsidRPr="00C27E52">
              <w:rPr>
                <w:noProof/>
              </w:rPr>
              <w:drawing>
                <wp:inline distT="0" distB="0" distL="0" distR="0" wp14:anchorId="3EC9FC95" wp14:editId="65EBAE80">
                  <wp:extent cx="1933575" cy="1208405"/>
                  <wp:effectExtent l="0" t="0" r="9525" b="0"/>
                  <wp:docPr id="112961224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9612249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1208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vAlign w:val="center"/>
          </w:tcPr>
          <w:p w14:paraId="567AED81" w14:textId="1ED8518E" w:rsidR="004D5D39" w:rsidRDefault="00325DB9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</w:rPr>
            </w:pPr>
            <w:r>
              <w:rPr>
                <w:rFonts w:ascii="맑은 고딕" w:eastAsia="맑은 고딕" w:hAnsi="맑은 고딕" w:cs="맑은 고딕" w:hint="eastAsia"/>
                <w:bCs/>
              </w:rPr>
              <w:t xml:space="preserve">Event처리에 대해서 배움 </w:t>
            </w:r>
            <w:r w:rsidR="00B61C18">
              <w:rPr>
                <w:rFonts w:ascii="맑은 고딕" w:eastAsia="맑은 고딕" w:hAnsi="맑은 고딕" w:cs="맑은 고딕" w:hint="eastAsia"/>
                <w:bCs/>
              </w:rPr>
              <w:t>`</w:t>
            </w:r>
            <w:proofErr w:type="spellStart"/>
            <w:r>
              <w:rPr>
                <w:rFonts w:ascii="맑은 고딕" w:eastAsia="맑은 고딕" w:hAnsi="맑은 고딕" w:cs="맑은 고딕" w:hint="eastAsia"/>
                <w:bCs/>
              </w:rPr>
              <w:t>setOnClickListener</w:t>
            </w:r>
            <w:proofErr w:type="spellEnd"/>
            <w:r w:rsidR="00B61C18">
              <w:rPr>
                <w:rFonts w:ascii="맑은 고딕" w:eastAsia="맑은 고딕" w:hAnsi="맑은 고딕" w:cs="맑은 고딕" w:hint="eastAsia"/>
                <w:bCs/>
              </w:rPr>
              <w:t xml:space="preserve">`와 같은 이벤트 </w:t>
            </w:r>
            <w:proofErr w:type="spellStart"/>
            <w:r w:rsidR="00B61C18">
              <w:rPr>
                <w:rFonts w:ascii="맑은 고딕" w:eastAsia="맑은 고딕" w:hAnsi="맑은 고딕" w:cs="맑은 고딕" w:hint="eastAsia"/>
                <w:bCs/>
              </w:rPr>
              <w:t>리스너</w:t>
            </w:r>
            <w:proofErr w:type="spellEnd"/>
            <w:r w:rsidR="00B61C18">
              <w:rPr>
                <w:rFonts w:ascii="맑은 고딕" w:eastAsia="맑은 고딕" w:hAnsi="맑은 고딕" w:cs="맑은 고딕" w:hint="eastAsia"/>
                <w:bCs/>
              </w:rPr>
              <w:t xml:space="preserve"> 구조를 띔.</w:t>
            </w:r>
            <w:r w:rsidR="006C2954">
              <w:rPr>
                <w:rFonts w:ascii="맑은 고딕" w:eastAsia="맑은 고딕" w:hAnsi="맑은 고딕" w:cs="맑은 고딕" w:hint="eastAsia"/>
                <w:bCs/>
              </w:rPr>
              <w:t xml:space="preserve"> Android에서 UI는 XML을 자주 씀.</w:t>
            </w:r>
          </w:p>
          <w:p w14:paraId="0959A769" w14:textId="77777777" w:rsidR="00022AF8" w:rsidRDefault="00325DB9" w:rsidP="00022A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대부분의 UI 프레임워크는 비슷한 구조를 </w:t>
            </w:r>
            <w:r w:rsidR="00022AF8">
              <w:rPr>
                <w:rFonts w:hint="eastAsia"/>
              </w:rPr>
              <w:t>띄기 때문에 다른 곳에서도 쓸 수 있음.</w:t>
            </w:r>
          </w:p>
          <w:p w14:paraId="76F00398" w14:textId="77777777" w:rsidR="00022AF8" w:rsidRDefault="00022AF8" w:rsidP="00022A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이벤트 처리는 상태 전이로 표현이 됨.</w:t>
            </w:r>
          </w:p>
          <w:p w14:paraId="6FA8D39A" w14:textId="2AC7A0CF" w:rsidR="00D86F9A" w:rsidRDefault="00D86F9A" w:rsidP="00022A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Android</w:t>
            </w:r>
            <w:r w:rsidR="00160E86">
              <w:rPr>
                <w:rFonts w:hint="eastAsia"/>
              </w:rPr>
              <w:t xml:space="preserve"> Jetpack Compose</w:t>
            </w:r>
            <w:r>
              <w:rPr>
                <w:rFonts w:hint="eastAsia"/>
              </w:rPr>
              <w:t>에서는 State를 씀.</w:t>
            </w:r>
            <w:r w:rsidR="00751BD3">
              <w:rPr>
                <w:rFonts w:hint="eastAsia"/>
              </w:rPr>
              <w:t xml:space="preserve"> (모든 변수를 처리하는 건 비효율적이기 때문)</w:t>
            </w:r>
          </w:p>
          <w:p w14:paraId="0B3E97CD" w14:textId="2291A5FB" w:rsidR="00160E86" w:rsidRDefault="00116A27" w:rsidP="00022A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State를 정의할 </w:t>
            </w:r>
            <w:proofErr w:type="spellStart"/>
            <w:r>
              <w:rPr>
                <w:rFonts w:hint="eastAsia"/>
              </w:rPr>
              <w:t>떄</w:t>
            </w:r>
            <w:proofErr w:type="spellEnd"/>
            <w:r>
              <w:rPr>
                <w:rFonts w:hint="eastAsia"/>
              </w:rPr>
              <w:t xml:space="preserve"> remember를 씀 이것은 mutable함.</w:t>
            </w:r>
          </w:p>
          <w:p w14:paraId="06AEAAF3" w14:textId="1A77C08B" w:rsidR="002A3624" w:rsidRDefault="00A10DE6" w:rsidP="00022A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Composable은 기본 요소로 다른 프레임워크에서는 Widget, Component 등으로 불림.</w:t>
            </w:r>
            <w:r w:rsidR="00780FF8">
              <w:rPr>
                <w:rFonts w:hint="eastAsia"/>
              </w:rPr>
              <w:t xml:space="preserve"> Composable Function은 일반적으로 </w:t>
            </w:r>
            <w:proofErr w:type="spellStart"/>
            <w:r w:rsidR="00780FF8">
              <w:rPr>
                <w:rFonts w:hint="eastAsia"/>
              </w:rPr>
              <w:t>PascalCase</w:t>
            </w:r>
            <w:proofErr w:type="spellEnd"/>
            <w:r w:rsidR="00780FF8">
              <w:rPr>
                <w:rFonts w:hint="eastAsia"/>
              </w:rPr>
              <w:t>를 사용함.</w:t>
            </w:r>
            <w:r w:rsidR="00BC65A5">
              <w:rPr>
                <w:rFonts w:hint="eastAsia"/>
              </w:rPr>
              <w:t xml:space="preserve"> 파라미터를 받을 수 있다 그리고 trailing lambda를 사용할 수 있도록 마지막 param을 함수로 지정할 수 있음.</w:t>
            </w:r>
            <w:r w:rsidR="002A3624">
              <w:rPr>
                <w:rFonts w:hint="eastAsia"/>
              </w:rPr>
              <w:t xml:space="preserve"> </w:t>
            </w:r>
            <w:r w:rsidR="002A3624">
              <w:t>R</w:t>
            </w:r>
            <w:r w:rsidR="002A3624">
              <w:rPr>
                <w:rFonts w:hint="eastAsia"/>
              </w:rPr>
              <w:t>eturn value는 Unit(Void)</w:t>
            </w:r>
            <w:r w:rsidR="006C7A61">
              <w:rPr>
                <w:rFonts w:hint="eastAsia"/>
              </w:rPr>
              <w:t>. Composable 내에 또다른 Composable을 실행시킬 수 있음.</w:t>
            </w:r>
          </w:p>
          <w:p w14:paraId="6E9B430F" w14:textId="77777777" w:rsidR="00160E86" w:rsidRDefault="00584F62" w:rsidP="00022A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Recomposition</w:t>
            </w:r>
            <w:proofErr w:type="spellEnd"/>
            <w:r>
              <w:rPr>
                <w:rFonts w:hint="eastAsia"/>
              </w:rPr>
              <w:t xml:space="preserve">: State와 Event는 Composable과 매우 밀접한 관계를 갖고 있음. State가 바뀌면 Composable을 다시 실행함. 변경이 필요한 부분만 선택적으로 다시 </w:t>
            </w:r>
            <w:r>
              <w:rPr>
                <w:rFonts w:hint="eastAsia"/>
              </w:rPr>
              <w:lastRenderedPageBreak/>
              <w:t>실행.</w:t>
            </w:r>
          </w:p>
          <w:p w14:paraId="246CE342" w14:textId="77777777" w:rsidR="00C27E52" w:rsidRDefault="00C27E52" w:rsidP="00022A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앱 개발 중에는 화면을 변경해야 할 수 있음. Compose에서는 Navigation으로 화면을 전환함. Activity를 추가할 수 있지만, Compose에서는 Activity를 추가하는 방식을 권장하진 않음. 일반적으로 한 개의 Activity를 이용하고 여러 화면을 </w:t>
            </w:r>
            <w:proofErr w:type="spellStart"/>
            <w:r>
              <w:rPr>
                <w:rFonts w:hint="eastAsia"/>
              </w:rPr>
              <w:t>이용해야되면</w:t>
            </w:r>
            <w:proofErr w:type="spellEnd"/>
            <w:r>
              <w:rPr>
                <w:rFonts w:hint="eastAsia"/>
              </w:rPr>
              <w:t xml:space="preserve"> Navigation을 이용함.</w:t>
            </w:r>
            <w:r w:rsidR="002A0A1E">
              <w:rPr>
                <w:rFonts w:hint="eastAsia"/>
              </w:rPr>
              <w:t xml:space="preserve"> (SPA)</w:t>
            </w:r>
          </w:p>
          <w:p w14:paraId="0958427B" w14:textId="77777777" w:rsidR="00D915E8" w:rsidRDefault="00D915E8" w:rsidP="00022A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이 화면은 본질적으로 Composable. 이 Composable 간에 넘어갈 수 있는 방법을 제공하는 것이 Navigation.</w:t>
            </w:r>
          </w:p>
          <w:p w14:paraId="199959DE" w14:textId="77777777" w:rsidR="00E023EC" w:rsidRDefault="00E023EC" w:rsidP="00022A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Navigation은 </w:t>
            </w:r>
            <w:proofErr w:type="spellStart"/>
            <w:r>
              <w:rPr>
                <w:rFonts w:hint="eastAsia"/>
              </w:rPr>
              <w:t>NavController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NavGraph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NavHost</w:t>
            </w:r>
            <w:proofErr w:type="spellEnd"/>
            <w:r>
              <w:rPr>
                <w:rFonts w:hint="eastAsia"/>
              </w:rPr>
              <w:t>로 구성됨</w:t>
            </w:r>
          </w:p>
          <w:p w14:paraId="5593B5BC" w14:textId="77777777" w:rsidR="00E023EC" w:rsidRDefault="00E023EC" w:rsidP="00022A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NavController</w:t>
            </w:r>
            <w:proofErr w:type="spellEnd"/>
            <w:r>
              <w:rPr>
                <w:rFonts w:hint="eastAsia"/>
              </w:rPr>
              <w:t xml:space="preserve">는 일종의 관리자로 가장 </w:t>
            </w:r>
            <w:proofErr w:type="spellStart"/>
            <w:r>
              <w:rPr>
                <w:rFonts w:hint="eastAsia"/>
              </w:rPr>
              <w:t>윗레벨의</w:t>
            </w:r>
            <w:proofErr w:type="spellEnd"/>
            <w:r>
              <w:rPr>
                <w:rFonts w:hint="eastAsia"/>
              </w:rPr>
              <w:t xml:space="preserve"> 상태를 가지고 있음.</w:t>
            </w:r>
          </w:p>
          <w:p w14:paraId="115B9680" w14:textId="77777777" w:rsidR="00E023EC" w:rsidRDefault="00E023EC" w:rsidP="00022A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NavGraph</w:t>
            </w:r>
            <w:proofErr w:type="spellEnd"/>
            <w:r>
              <w:rPr>
                <w:rFonts w:hint="eastAsia"/>
              </w:rPr>
              <w:t xml:space="preserve">는 navigation을 관리하기 위해 graph를 사용한다. 화면들이 어떻게 </w:t>
            </w:r>
            <w:proofErr w:type="spellStart"/>
            <w:r>
              <w:rPr>
                <w:rFonts w:hint="eastAsia"/>
              </w:rPr>
              <w:t>연결돼있는지</w:t>
            </w:r>
            <w:proofErr w:type="spellEnd"/>
            <w:r>
              <w:rPr>
                <w:rFonts w:hint="eastAsia"/>
              </w:rPr>
              <w:t xml:space="preserve"> 알기 위한 데이터 구조.</w:t>
            </w:r>
          </w:p>
          <w:p w14:paraId="77311928" w14:textId="77777777" w:rsidR="00E023EC" w:rsidRDefault="00E023EC" w:rsidP="00022A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NavHost</w:t>
            </w:r>
            <w:proofErr w:type="spellEnd"/>
            <w:r>
              <w:rPr>
                <w:rFonts w:hint="eastAsia"/>
              </w:rPr>
              <w:t>는 Composable로 현재 화면임.</w:t>
            </w:r>
          </w:p>
          <w:p w14:paraId="1DBD9A76" w14:textId="2475E5CA" w:rsidR="007839CE" w:rsidRPr="00617BA8" w:rsidRDefault="007839CE" w:rsidP="00022A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D6A12" w14:paraId="437186F4" w14:textId="77777777" w:rsidTr="009A4C57">
        <w:trPr>
          <w:trHeight w:val="36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vAlign w:val="center"/>
          </w:tcPr>
          <w:p w14:paraId="10002412" w14:textId="77777777" w:rsidR="008D6A12" w:rsidRDefault="00FF01C7" w:rsidP="00A1736C">
            <w:pPr>
              <w:jc w:val="center"/>
              <w:rPr>
                <w:b w:val="0"/>
              </w:rPr>
            </w:pPr>
            <w:r w:rsidRPr="00FF01C7">
              <w:rPr>
                <w:noProof/>
              </w:rPr>
              <w:lastRenderedPageBreak/>
              <w:drawing>
                <wp:inline distT="0" distB="0" distL="0" distR="0" wp14:anchorId="199AB048" wp14:editId="5E69896E">
                  <wp:extent cx="1933575" cy="1208405"/>
                  <wp:effectExtent l="0" t="0" r="9525" b="0"/>
                  <wp:docPr id="177357684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3576849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1208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6F605E" w14:textId="1E181646" w:rsidR="00146116" w:rsidRPr="00617BA8" w:rsidRDefault="00146116" w:rsidP="00A1736C">
            <w:pPr>
              <w:jc w:val="center"/>
              <w:rPr>
                <w:bCs w:val="0"/>
              </w:rPr>
            </w:pPr>
            <w:r w:rsidRPr="00146116">
              <w:rPr>
                <w:noProof/>
              </w:rPr>
              <w:drawing>
                <wp:inline distT="0" distB="0" distL="0" distR="0" wp14:anchorId="1D1B3A86" wp14:editId="38A0D7E9">
                  <wp:extent cx="1933575" cy="1208405"/>
                  <wp:effectExtent l="0" t="0" r="9525" b="0"/>
                  <wp:docPr id="1301251424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1251424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1208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vAlign w:val="center"/>
          </w:tcPr>
          <w:p w14:paraId="6BCD0141" w14:textId="77777777" w:rsidR="008D6A12" w:rsidRDefault="00433FFE" w:rsidP="00433F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Intent는 실행하려는 의지를 담은 일종의 메시지 객체임. 적절한 Activity를 실행함.</w:t>
            </w:r>
          </w:p>
          <w:p w14:paraId="03E39D75" w14:textId="421D6085" w:rsidR="00433FFE" w:rsidRDefault="00433FFE" w:rsidP="00433F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XML 방식에서는 필수적이었음 왜냐하면 Activity가 여러 개였기 때문.</w:t>
            </w:r>
          </w:p>
          <w:p w14:paraId="4F7D76BF" w14:textId="77777777" w:rsidR="00617F28" w:rsidRDefault="00617F28" w:rsidP="00433F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Intent에는 Implicit와 Explicit가 있음.</w:t>
            </w:r>
          </w:p>
          <w:p w14:paraId="12125FEA" w14:textId="77777777" w:rsidR="00197AEA" w:rsidRDefault="00197AEA" w:rsidP="00433F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Explicit Intent: </w:t>
            </w:r>
            <w:r w:rsidR="005F2547">
              <w:rPr>
                <w:rFonts w:hint="eastAsia"/>
              </w:rPr>
              <w:t xml:space="preserve">의도에 맞는 Activity Class를 지정하여 실행시키는 방식으로, </w:t>
            </w:r>
            <w:r>
              <w:rPr>
                <w:rFonts w:hint="eastAsia"/>
              </w:rPr>
              <w:t>Activity Class</w:t>
            </w:r>
            <w:r w:rsidR="005F254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이름을 알고 있어야</w:t>
            </w:r>
            <w:r w:rsidR="00C67FA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함.</w:t>
            </w:r>
            <w:r w:rsidR="00704550">
              <w:rPr>
                <w:rFonts w:hint="eastAsia"/>
              </w:rPr>
              <w:t xml:space="preserve"> XML Views에서 화면 전환을 위해 주로 사용함.</w:t>
            </w:r>
          </w:p>
          <w:p w14:paraId="6E11E5E6" w14:textId="77777777" w:rsidR="00C67FA4" w:rsidRDefault="00C67FA4" w:rsidP="00433F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Implicit: 의도만 주고 알아서 운영체제한테 알아서 해달라고 함. Action을 지정하여 Intent 객체를 생성하고 실행해달라고 하면 운영체제는 알아서 찾음.</w:t>
            </w:r>
          </w:p>
          <w:p w14:paraId="10A7D46A" w14:textId="77777777" w:rsidR="009A7AB8" w:rsidRDefault="009A7AB8" w:rsidP="00433F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IntentFilter</w:t>
            </w:r>
            <w:proofErr w:type="spellEnd"/>
            <w:r>
              <w:rPr>
                <w:rFonts w:hint="eastAsia"/>
              </w:rPr>
              <w:t>의 Action에 맞는 Activity를 사용. 이는 Android Manifest.xml에서 정의됨.</w:t>
            </w:r>
          </w:p>
          <w:p w14:paraId="1074970D" w14:textId="3BFD88AE" w:rsidR="00912326" w:rsidRDefault="00DE483D" w:rsidP="00433F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val</w:t>
            </w:r>
            <w:proofErr w:type="spellEnd"/>
            <w:r>
              <w:rPr>
                <w:rFonts w:hint="eastAsia"/>
              </w:rPr>
              <w:t xml:space="preserve"> intent = </w:t>
            </w:r>
            <w:proofErr w:type="gramStart"/>
            <w:r w:rsidR="00912326">
              <w:rPr>
                <w:rFonts w:hint="eastAsia"/>
              </w:rPr>
              <w:t>Intent(</w:t>
            </w:r>
            <w:proofErr w:type="spellStart"/>
            <w:proofErr w:type="gramEnd"/>
            <w:r w:rsidR="00912326">
              <w:rPr>
                <w:rFonts w:hint="eastAsia"/>
              </w:rPr>
              <w:t>Intent.ACTION_VIEW</w:t>
            </w:r>
            <w:proofErr w:type="spellEnd"/>
            <w:r w:rsidR="00912326">
              <w:rPr>
                <w:rFonts w:hint="eastAsia"/>
              </w:rPr>
              <w:t xml:space="preserve">, </w:t>
            </w:r>
            <w:proofErr w:type="spellStart"/>
            <w:r w:rsidR="00912326">
              <w:rPr>
                <w:rFonts w:hint="eastAsia"/>
              </w:rPr>
              <w:t>uri</w:t>
            </w:r>
            <w:proofErr w:type="spellEnd"/>
            <w:r w:rsidR="00912326">
              <w:rPr>
                <w:rFonts w:hint="eastAsia"/>
              </w:rPr>
              <w:t>)</w:t>
            </w:r>
          </w:p>
          <w:p w14:paraId="3AF82884" w14:textId="77777777" w:rsidR="00FF01C7" w:rsidRDefault="00FF01C7" w:rsidP="00433F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CE65E6C" w14:textId="77777777" w:rsidR="00DE483D" w:rsidRDefault="00DE483D" w:rsidP="00433F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DB를 사용하는 것이 편하다.</w:t>
            </w:r>
            <w:r w:rsidR="00C86588">
              <w:rPr>
                <w:rFonts w:hint="eastAsia"/>
              </w:rPr>
              <w:t xml:space="preserve"> SQLite를 사용.</w:t>
            </w:r>
            <w:r w:rsidR="00EB5A83">
              <w:rPr>
                <w:rFonts w:hint="eastAsia"/>
              </w:rPr>
              <w:t xml:space="preserve"> Room은 SQLite의 라이브러리 이름.</w:t>
            </w:r>
          </w:p>
          <w:p w14:paraId="10239FBD" w14:textId="77777777" w:rsidR="00146116" w:rsidRDefault="00146116" w:rsidP="00433F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일반적으로 DB는 서버에 있지만, 내부에서도 쓸 수 있다. 그게 SQLite.</w:t>
            </w:r>
          </w:p>
          <w:p w14:paraId="5FFB6D41" w14:textId="77777777" w:rsidR="00146116" w:rsidRDefault="00146116" w:rsidP="00433F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Entity는 개체, 실제 개체를 의미할 수도 하지만 DB에서는 </w:t>
            </w:r>
            <w:proofErr w:type="spellStart"/>
            <w:r>
              <w:rPr>
                <w:rFonts w:hint="eastAsia"/>
              </w:rPr>
              <w:t>추상화하여</w:t>
            </w:r>
            <w:proofErr w:type="spellEnd"/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몇가지</w:t>
            </w:r>
            <w:proofErr w:type="gramEnd"/>
            <w:r>
              <w:rPr>
                <w:rFonts w:hint="eastAsia"/>
              </w:rPr>
              <w:t xml:space="preserve"> 프로퍼티만 정의할 수 있다. 일종의 Table과 같다.</w:t>
            </w:r>
          </w:p>
          <w:p w14:paraId="496AD844" w14:textId="77777777" w:rsidR="00146116" w:rsidRDefault="00146116" w:rsidP="00433F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Database는 영속적인 (</w:t>
            </w:r>
            <w:r>
              <w:t>persistent</w:t>
            </w:r>
            <w:r>
              <w:rPr>
                <w:rFonts w:hint="eastAsia"/>
              </w:rPr>
              <w:t>) 데이터를 모아놓고 관리하는 단위. 메모리와 비교됨. DB는 테이블을 관리함. DAO는 DB에 접근하기 위해 사용하는 객체로 Query를 DB에 접근하여 처리(CRUD</w:t>
            </w:r>
            <w:r w:rsidR="00E16499">
              <w:rPr>
                <w:rFonts w:hint="eastAsia"/>
              </w:rPr>
              <w:t>)</w:t>
            </w:r>
          </w:p>
          <w:p w14:paraId="45F7A24B" w14:textId="77777777" w:rsidR="00F44708" w:rsidRDefault="00E16499" w:rsidP="00433F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Flow는 생산자로부터 데이터가 흘러갈 수 있는 비동기 stream</w:t>
            </w:r>
            <w:r>
              <w:br/>
            </w:r>
            <w:r>
              <w:rPr>
                <w:rFonts w:hint="eastAsia"/>
              </w:rPr>
              <w:t>생산자 소비자 구조를 사용함.</w:t>
            </w:r>
            <w:r w:rsidR="00F44708">
              <w:rPr>
                <w:rFonts w:hint="eastAsia"/>
              </w:rPr>
              <w:t xml:space="preserve"> 위 Room Library를 이용해 화면을 </w:t>
            </w:r>
            <w:proofErr w:type="spellStart"/>
            <w:r w:rsidR="00F44708">
              <w:rPr>
                <w:rFonts w:hint="eastAsia"/>
              </w:rPr>
              <w:t>디스플레이할</w:t>
            </w:r>
            <w:proofErr w:type="spellEnd"/>
            <w:r w:rsidR="00F44708">
              <w:rPr>
                <w:rFonts w:hint="eastAsia"/>
              </w:rPr>
              <w:t xml:space="preserve"> 때</w:t>
            </w:r>
          </w:p>
          <w:p w14:paraId="56655E6C" w14:textId="77777777" w:rsidR="00F44708" w:rsidRDefault="00F44708" w:rsidP="00433F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생산자는 Room Library 소비자는 Composable 등</w:t>
            </w:r>
            <w:r w:rsidR="00177630">
              <w:br/>
            </w:r>
            <w:r w:rsidR="00177630">
              <w:rPr>
                <w:rFonts w:hint="eastAsia"/>
              </w:rPr>
              <w:lastRenderedPageBreak/>
              <w:t xml:space="preserve">Retrofit은 </w:t>
            </w:r>
            <w:proofErr w:type="spellStart"/>
            <w:r w:rsidR="00177630">
              <w:rPr>
                <w:rFonts w:hint="eastAsia"/>
              </w:rPr>
              <w:t>백엔드에</w:t>
            </w:r>
            <w:proofErr w:type="spellEnd"/>
            <w:r w:rsidR="00177630">
              <w:rPr>
                <w:rFonts w:hint="eastAsia"/>
              </w:rPr>
              <w:t xml:space="preserve"> 접근하기 위한 라이브러리로 HTTP API를 Interface로 정의하면 자동으로 구현해주는 라이브러리</w:t>
            </w:r>
          </w:p>
          <w:p w14:paraId="01D0D46A" w14:textId="45895B88" w:rsidR="00177630" w:rsidRPr="00D67FB3" w:rsidRDefault="00177630" w:rsidP="00433F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Json과 </w:t>
            </w:r>
            <w:proofErr w:type="spellStart"/>
            <w:r>
              <w:rPr>
                <w:rFonts w:hint="eastAsia"/>
              </w:rPr>
              <w:t>Gson</w:t>
            </w:r>
            <w:proofErr w:type="spellEnd"/>
            <w:r>
              <w:rPr>
                <w:rFonts w:hint="eastAsia"/>
              </w:rPr>
              <w:t xml:space="preserve"> Retrofit에서 </w:t>
            </w:r>
            <w:proofErr w:type="spellStart"/>
            <w:r>
              <w:rPr>
                <w:rFonts w:hint="eastAsia"/>
              </w:rPr>
              <w:t>Gson</w:t>
            </w:r>
            <w:proofErr w:type="spellEnd"/>
            <w:r>
              <w:rPr>
                <w:rFonts w:hint="eastAsia"/>
              </w:rPr>
              <w:t>을 이용</w:t>
            </w:r>
          </w:p>
        </w:tc>
      </w:tr>
    </w:tbl>
    <w:p w14:paraId="0856A7F6" w14:textId="77777777" w:rsidR="00A1736C" w:rsidRDefault="00A1736C" w:rsidP="00C657CE">
      <w:pPr>
        <w:widowControl/>
        <w:wordWrap/>
        <w:autoSpaceDE/>
        <w:autoSpaceDN/>
        <w:spacing w:line="180" w:lineRule="auto"/>
        <w:jc w:val="center"/>
        <w:rPr>
          <w:rFonts w:asciiTheme="majorHAnsi" w:eastAsiaTheme="majorHAnsi" w:hAnsiTheme="majorHAnsi" w:cs="Times New Roman"/>
          <w:b/>
          <w:sz w:val="44"/>
          <w:szCs w:val="44"/>
        </w:rPr>
      </w:pPr>
    </w:p>
    <w:p w14:paraId="248B52E7" w14:textId="7F764282" w:rsidR="00C96472" w:rsidRPr="00617BA8" w:rsidRDefault="00954AD8" w:rsidP="00A1736C">
      <w:pPr>
        <w:widowControl/>
        <w:wordWrap/>
        <w:autoSpaceDE/>
        <w:autoSpaceDN/>
        <w:spacing w:line="180" w:lineRule="auto"/>
        <w:jc w:val="center"/>
        <w:rPr>
          <w:rFonts w:asciiTheme="majorHAnsi" w:eastAsiaTheme="majorHAnsi" w:hAnsiTheme="majorHAnsi" w:cs="Times New Roman"/>
          <w:b/>
          <w:sz w:val="44"/>
          <w:szCs w:val="44"/>
        </w:rPr>
      </w:pPr>
      <w:r w:rsidRPr="00617BA8">
        <w:rPr>
          <w:rFonts w:asciiTheme="majorHAnsi" w:eastAsiaTheme="majorHAnsi" w:hAnsiTheme="majorHAnsi" w:cs="Times New Roman"/>
          <w:b/>
          <w:sz w:val="44"/>
          <w:szCs w:val="44"/>
        </w:rPr>
        <w:t>MOOC Self-Directed Learning (3</w:t>
      </w:r>
      <w:r w:rsidR="00C96472" w:rsidRPr="00617BA8">
        <w:rPr>
          <w:rFonts w:asciiTheme="majorHAnsi" w:eastAsiaTheme="majorHAnsi" w:hAnsiTheme="majorHAnsi" w:cs="Times New Roman" w:hint="eastAsia"/>
          <w:b/>
          <w:sz w:val="44"/>
          <w:szCs w:val="44"/>
        </w:rPr>
        <w:t>)</w:t>
      </w:r>
    </w:p>
    <w:p w14:paraId="60BD9B0B" w14:textId="6F2D156E" w:rsidR="00C96472" w:rsidRDefault="00260AC2" w:rsidP="00260AC2">
      <w:pPr>
        <w:wordWrap/>
        <w:spacing w:line="180" w:lineRule="auto"/>
        <w:jc w:val="center"/>
        <w:rPr>
          <w:rFonts w:ascii="맑은 고딕" w:eastAsia="맑은 고딕" w:hAnsi="맑은 고딕" w:cs="맑은 고딕"/>
          <w:b/>
          <w:bCs/>
          <w:sz w:val="32"/>
          <w:szCs w:val="32"/>
        </w:rPr>
      </w:pPr>
      <w:r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>: AI</w:t>
      </w:r>
      <w:r w:rsidR="003B6785"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 x QBL(Question-Based Learning)</w:t>
      </w:r>
      <w:r w:rsidR="0000621B"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 활용</w:t>
      </w:r>
    </w:p>
    <w:p w14:paraId="02AD7AFE" w14:textId="77777777" w:rsidR="00617BA8" w:rsidRPr="00617BA8" w:rsidRDefault="00617BA8" w:rsidP="00260AC2">
      <w:pPr>
        <w:wordWrap/>
        <w:spacing w:line="180" w:lineRule="auto"/>
        <w:jc w:val="center"/>
        <w:rPr>
          <w:rFonts w:ascii="맑은 고딕" w:eastAsia="맑은 고딕" w:hAnsi="맑은 고딕" w:cs="맑은 고딕"/>
          <w:b/>
          <w:bCs/>
          <w:sz w:val="32"/>
          <w:szCs w:val="32"/>
        </w:rPr>
      </w:pPr>
    </w:p>
    <w:p w14:paraId="0F4474DE" w14:textId="6992091F" w:rsidR="00617BA8" w:rsidRDefault="00B26092" w:rsidP="00954AD8">
      <w:pPr>
        <w:rPr>
          <w:rFonts w:ascii="맑은 고딕" w:eastAsia="맑은 고딕" w:hAnsi="맑은 고딕" w:cs="맑은 고딕"/>
          <w:color w:val="000000"/>
        </w:rPr>
      </w:pPr>
      <w:r w:rsidRPr="000B40D3">
        <w:rPr>
          <w:rFonts w:ascii="맑은 고딕" w:eastAsia="맑은 고딕" w:hAnsi="맑은 고딕" w:cs="맑은 고딕"/>
          <w:color w:val="000000"/>
        </w:rPr>
        <w:t xml:space="preserve">◎ </w:t>
      </w:r>
      <w:r w:rsidR="00817DE1">
        <w:rPr>
          <w:rFonts w:ascii="맑은 고딕" w:eastAsia="맑은 고딕" w:hAnsi="맑은 고딕" w:cs="맑은 고딕" w:hint="eastAsia"/>
          <w:color w:val="000000"/>
        </w:rPr>
        <w:t>질문(QBL: Question-based Lea</w:t>
      </w:r>
      <w:r w:rsidR="006C4CE9">
        <w:rPr>
          <w:rFonts w:ascii="맑은 고딕" w:eastAsia="맑은 고딕" w:hAnsi="맑은 고딕" w:cs="맑은 고딕" w:hint="eastAsia"/>
          <w:color w:val="000000"/>
        </w:rPr>
        <w:t>rn</w:t>
      </w:r>
      <w:r w:rsidR="00817DE1">
        <w:rPr>
          <w:rFonts w:ascii="맑은 고딕" w:eastAsia="맑은 고딕" w:hAnsi="맑은 고딕" w:cs="맑은 고딕" w:hint="eastAsia"/>
          <w:color w:val="000000"/>
        </w:rPr>
        <w:t>ing)</w:t>
      </w:r>
      <w:r w:rsidR="00817DE1">
        <w:rPr>
          <w:rFonts w:ascii="맑은 고딕" w:eastAsia="맑은 고딕" w:hAnsi="맑은 고딕" w:cs="맑은 고딕"/>
          <w:color w:val="000000"/>
        </w:rPr>
        <w:t>과</w:t>
      </w:r>
      <w:r w:rsidR="00817DE1">
        <w:rPr>
          <w:rFonts w:ascii="맑은 고딕" w:eastAsia="맑은 고딕" w:hAnsi="맑은 고딕" w:cs="맑은 고딕" w:hint="eastAsia"/>
          <w:color w:val="000000"/>
        </w:rPr>
        <w:t xml:space="preserve"> </w:t>
      </w:r>
      <w:r w:rsidR="00C26475">
        <w:rPr>
          <w:rFonts w:ascii="맑은 고딕" w:eastAsia="맑은 고딕" w:hAnsi="맑은 고딕" w:cs="맑은 고딕" w:hint="eastAsia"/>
          <w:color w:val="000000"/>
        </w:rPr>
        <w:t xml:space="preserve">생성형 AI툴을 활용하여 향후 탐구하고 싶은 </w:t>
      </w:r>
      <w:r w:rsidR="007846DA">
        <w:rPr>
          <w:rFonts w:ascii="맑은 고딕" w:eastAsia="맑은 고딕" w:hAnsi="맑은 고딕" w:cs="맑은 고딕" w:hint="eastAsia"/>
          <w:color w:val="000000"/>
        </w:rPr>
        <w:t xml:space="preserve">분야를 구체화하거나 </w:t>
      </w:r>
      <w:r w:rsidR="00D52911">
        <w:rPr>
          <w:rFonts w:ascii="맑은 고딕" w:eastAsia="맑은 고딕" w:hAnsi="맑은 고딕" w:cs="맑은 고딕" w:hint="eastAsia"/>
          <w:color w:val="000000"/>
        </w:rPr>
        <w:t xml:space="preserve">사고를 </w:t>
      </w:r>
      <w:r w:rsidR="007846DA">
        <w:rPr>
          <w:rFonts w:ascii="맑은 고딕" w:eastAsia="맑은 고딕" w:hAnsi="맑은 고딕" w:cs="맑은 고딕" w:hint="eastAsia"/>
          <w:color w:val="000000"/>
        </w:rPr>
        <w:t>확장해봅시다.</w:t>
      </w:r>
    </w:p>
    <w:tbl>
      <w:tblPr>
        <w:tblStyle w:val="10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661"/>
        <w:gridCol w:w="7695"/>
      </w:tblGrid>
      <w:tr w:rsidR="00DD41A7" w14:paraId="0C8D00D9" w14:textId="77777777" w:rsidTr="009A4C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6" w:type="dxa"/>
            <w:gridSpan w:val="2"/>
            <w:shd w:val="clear" w:color="auto" w:fill="DEEAF6" w:themeFill="accent1" w:themeFillTint="33"/>
          </w:tcPr>
          <w:p w14:paraId="224001AD" w14:textId="22B4C4AC" w:rsidR="00DD41A7" w:rsidRPr="00743B9D" w:rsidRDefault="003D541A" w:rsidP="007860B4">
            <w:pPr>
              <w:jc w:val="center"/>
              <w:rPr>
                <w:rFonts w:asciiTheme="majorHAnsi" w:eastAsiaTheme="majorHAnsi" w:hAnsiTheme="majorHAnsi" w:cs="Times New Roman"/>
                <w:b w:val="0"/>
              </w:rPr>
            </w:pPr>
            <w:r>
              <w:rPr>
                <w:rFonts w:asciiTheme="majorHAnsi" w:eastAsiaTheme="majorHAnsi" w:hAnsiTheme="majorHAnsi" w:cs="Times New Roman" w:hint="eastAsia"/>
              </w:rPr>
              <w:t>작성 방법</w:t>
            </w:r>
          </w:p>
        </w:tc>
      </w:tr>
      <w:tr w:rsidR="00DD41A7" w14:paraId="4E432989" w14:textId="77777777" w:rsidTr="009A4C57">
        <w:trPr>
          <w:trHeight w:val="19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6" w:type="dxa"/>
            <w:gridSpan w:val="2"/>
            <w:shd w:val="clear" w:color="auto" w:fill="DEEAF6" w:themeFill="accent1" w:themeFillTint="33"/>
            <w:vAlign w:val="center"/>
          </w:tcPr>
          <w:p w14:paraId="79D728BF" w14:textId="36759758" w:rsidR="00DD41A7" w:rsidRPr="00FB4B76" w:rsidRDefault="00FB4B76" w:rsidP="00FB4B76">
            <w:pPr>
              <w:jc w:val="center"/>
              <w:rPr>
                <w:rFonts w:ascii="맑은 고딕" w:eastAsia="맑은 고딕" w:hAnsi="맑은 고딕" w:cs="맑은 고딕"/>
                <w:color w:val="000000"/>
                <w:sz w:val="8"/>
                <w:szCs w:val="8"/>
              </w:rPr>
            </w:pPr>
            <w:r>
              <w:rPr>
                <w:rFonts w:ascii="맑은 고딕" w:eastAsia="맑은 고딕" w:hAnsi="맑은 고딕" w:cs="맑은 고딕"/>
                <w:noProof/>
                <w:color w:val="000000"/>
              </w:rPr>
              <w:drawing>
                <wp:inline distT="0" distB="0" distL="0" distR="0" wp14:anchorId="0C124578" wp14:editId="21CA8FC5">
                  <wp:extent cx="6438900" cy="1200150"/>
                  <wp:effectExtent l="0" t="0" r="0" b="0"/>
                  <wp:docPr id="818883465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8883465" name="그림 818883465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289" r="1601" b="51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38900" cy="1200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5A8E" w14:paraId="2B64CDDC" w14:textId="77777777" w:rsidTr="009A4C57">
        <w:trPr>
          <w:trHeight w:val="25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shd w:val="clear" w:color="auto" w:fill="FFFFFF" w:themeFill="background1"/>
            <w:vAlign w:val="center"/>
          </w:tcPr>
          <w:p w14:paraId="32B7A2FD" w14:textId="3B420213" w:rsidR="00434AB2" w:rsidRPr="00617BA8" w:rsidRDefault="008B3693" w:rsidP="00A1736C">
            <w:pPr>
              <w:spacing w:line="168" w:lineRule="auto"/>
              <w:jc w:val="center"/>
              <w:rPr>
                <w:rFonts w:asciiTheme="minorEastAsia" w:hAnsiTheme="minorEastAsia"/>
                <w:bCs w:val="0"/>
                <w:sz w:val="24"/>
                <w:szCs w:val="24"/>
              </w:rPr>
            </w:pP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나의</w:t>
            </w: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질문</w:t>
            </w:r>
          </w:p>
        </w:tc>
        <w:tc>
          <w:tcPr>
            <w:tcW w:w="7695" w:type="dxa"/>
            <w:vAlign w:val="center"/>
          </w:tcPr>
          <w:p w14:paraId="7DA7DA0B" w14:textId="0C0D653D" w:rsidR="0050792D" w:rsidRPr="00617BA8" w:rsidRDefault="0050792D" w:rsidP="005F7B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Jetpack Compose에서 가장 핵심은 Composable인 것으로 보인다.</w:t>
            </w:r>
            <w:r w:rsidR="00164121">
              <w:rPr>
                <w:rFonts w:hint="eastAsia"/>
              </w:rPr>
              <w:t xml:space="preserve"> 내가 조금 더 </w:t>
            </w:r>
            <w:proofErr w:type="gramStart"/>
            <w:r w:rsidR="00164121">
              <w:rPr>
                <w:rFonts w:hint="eastAsia"/>
              </w:rPr>
              <w:t>찾아 본</w:t>
            </w:r>
            <w:proofErr w:type="gramEnd"/>
            <w:r w:rsidR="00164121">
              <w:rPr>
                <w:rFonts w:hint="eastAsia"/>
              </w:rPr>
              <w:t xml:space="preserve"> 결과 UI를 선언적으로 정의하는 패러다임을 충실하게 구현하는데 매우 중요한 역할을 한다.</w:t>
            </w:r>
            <w:r>
              <w:rPr>
                <w:rFonts w:hint="eastAsia"/>
              </w:rPr>
              <w:t xml:space="preserve"> Composable은</w:t>
            </w:r>
            <w:r w:rsidR="006A781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State를 이용해서 업데이트 해야 할 것과 그러지 않을 것을 관리하여 효율적으로 렌더링을 진행한다. 그러면 Composable의 구현은 어떻게 이루어지는가? </w:t>
            </w:r>
            <w:r w:rsidR="00CC7425">
              <w:rPr>
                <w:rFonts w:hint="eastAsia"/>
              </w:rPr>
              <w:t xml:space="preserve">이를 구현하는 </w:t>
            </w:r>
            <w:r>
              <w:rPr>
                <w:rFonts w:hint="eastAsia"/>
              </w:rPr>
              <w:t>Jetpack Compose의 구조를 상세하게 설명해주거라</w:t>
            </w:r>
            <w:r w:rsidR="00164121">
              <w:rPr>
                <w:rFonts w:hint="eastAsia"/>
              </w:rPr>
              <w:t>.</w:t>
            </w:r>
          </w:p>
        </w:tc>
      </w:tr>
      <w:tr w:rsidR="00434AB2" w14:paraId="248C05C4" w14:textId="77777777" w:rsidTr="009A4C57">
        <w:trPr>
          <w:trHeight w:val="2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shd w:val="clear" w:color="auto" w:fill="FFFFFF" w:themeFill="background1"/>
            <w:vAlign w:val="center"/>
          </w:tcPr>
          <w:p w14:paraId="0E59E620" w14:textId="7CB38059" w:rsidR="00F64165" w:rsidRPr="00617BA8" w:rsidRDefault="00434AB2" w:rsidP="00347D5F">
            <w:pPr>
              <w:jc w:val="center"/>
              <w:rPr>
                <w:rFonts w:asciiTheme="minorEastAsia" w:hAnsiTheme="minorEastAsia"/>
                <w:bCs w:val="0"/>
                <w:sz w:val="24"/>
                <w:szCs w:val="24"/>
              </w:rPr>
            </w:pP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생성형</w:t>
            </w: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 xml:space="preserve"> AI</w:t>
            </w:r>
            <w:r w:rsidR="00F64165" w:rsidRPr="00617BA8">
              <w:rPr>
                <w:rFonts w:asciiTheme="minorEastAsia" w:hAnsiTheme="minorEastAsia" w:hint="eastAsia"/>
                <w:sz w:val="24"/>
                <w:szCs w:val="24"/>
              </w:rPr>
              <w:t>의</w:t>
            </w:r>
          </w:p>
          <w:p w14:paraId="178B7D47" w14:textId="3BE9AB35" w:rsidR="00434AB2" w:rsidRPr="00617BA8" w:rsidRDefault="00434AB2" w:rsidP="00347D5F">
            <w:pPr>
              <w:jc w:val="center"/>
              <w:rPr>
                <w:rFonts w:asciiTheme="minorEastAsia" w:hAnsiTheme="minorEastAsia"/>
                <w:bCs w:val="0"/>
                <w:sz w:val="24"/>
                <w:szCs w:val="24"/>
              </w:rPr>
            </w:pP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답변</w:t>
            </w:r>
            <w:r w:rsidR="00D7351F" w:rsidRPr="00617BA8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D7351F" w:rsidRPr="00617BA8">
              <w:rPr>
                <w:rFonts w:asciiTheme="minorEastAsia" w:hAnsiTheme="minorEastAsia" w:hint="eastAsia"/>
                <w:sz w:val="24"/>
                <w:szCs w:val="24"/>
              </w:rPr>
              <w:t>요약</w:t>
            </w:r>
          </w:p>
        </w:tc>
        <w:tc>
          <w:tcPr>
            <w:tcW w:w="7695" w:type="dxa"/>
            <w:vAlign w:val="center"/>
          </w:tcPr>
          <w:p w14:paraId="5FA922D0" w14:textId="77777777" w:rsidR="00F47A90" w:rsidRPr="00F47A90" w:rsidRDefault="00F47A90" w:rsidP="00F4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</w:rPr>
            </w:pPr>
            <w:r w:rsidRPr="00F47A90">
              <w:rPr>
                <w:rFonts w:ascii="맑은 고딕" w:eastAsia="맑은 고딕" w:hAnsi="맑은 고딕" w:cs="맑은 고딕"/>
                <w:bCs/>
              </w:rPr>
              <w:t xml:space="preserve">Composable 함수의 구현과 런타임 구조는 </w:t>
            </w:r>
            <w:r w:rsidRPr="00F47A90">
              <w:rPr>
                <w:rFonts w:ascii="맑은 고딕" w:eastAsia="맑은 고딕" w:hAnsi="맑은 고딕" w:cs="맑은 고딕"/>
                <w:b/>
                <w:bCs/>
              </w:rPr>
              <w:t>Composer</w:t>
            </w:r>
            <w:r w:rsidRPr="00F47A90">
              <w:rPr>
                <w:rFonts w:ascii="맑은 고딕" w:eastAsia="맑은 고딕" w:hAnsi="맑은 고딕" w:cs="맑은 고딕"/>
                <w:bCs/>
              </w:rPr>
              <w:t xml:space="preserve">와 </w:t>
            </w:r>
            <w:r w:rsidRPr="00F47A90">
              <w:rPr>
                <w:rFonts w:ascii="맑은 고딕" w:eastAsia="맑은 고딕" w:hAnsi="맑은 고딕" w:cs="맑은 고딕"/>
                <w:b/>
                <w:bCs/>
              </w:rPr>
              <w:t>Slot Table</w:t>
            </w:r>
            <w:r w:rsidRPr="00F47A90">
              <w:rPr>
                <w:rFonts w:ascii="맑은 고딕" w:eastAsia="맑은 고딕" w:hAnsi="맑은 고딕" w:cs="맑은 고딕"/>
                <w:bCs/>
              </w:rPr>
              <w:t>을 중심으로 작동합니다.</w:t>
            </w:r>
          </w:p>
          <w:p w14:paraId="76A96565" w14:textId="77777777" w:rsidR="00F47A90" w:rsidRPr="00F47A90" w:rsidRDefault="00F47A90" w:rsidP="00F47A90">
            <w:pPr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</w:rPr>
            </w:pPr>
            <w:r w:rsidRPr="00F47A90">
              <w:rPr>
                <w:rFonts w:ascii="맑은 고딕" w:eastAsia="맑은 고딕" w:hAnsi="맑은 고딕" w:cs="맑은 고딕"/>
                <w:b/>
                <w:bCs/>
              </w:rPr>
              <w:t xml:space="preserve">@Composable </w:t>
            </w:r>
            <w:proofErr w:type="spellStart"/>
            <w:r w:rsidRPr="00F47A90">
              <w:rPr>
                <w:rFonts w:ascii="맑은 고딕" w:eastAsia="맑은 고딕" w:hAnsi="맑은 고딕" w:cs="맑은 고딕"/>
                <w:b/>
                <w:bCs/>
              </w:rPr>
              <w:t>어노테이션</w:t>
            </w:r>
            <w:proofErr w:type="spellEnd"/>
            <w:r w:rsidRPr="00F47A90">
              <w:rPr>
                <w:rFonts w:ascii="맑은 고딕" w:eastAsia="맑은 고딕" w:hAnsi="맑은 고딕" w:cs="맑은 고딕"/>
                <w:b/>
                <w:bCs/>
              </w:rPr>
              <w:t>:</w:t>
            </w:r>
            <w:r w:rsidRPr="00F47A90">
              <w:rPr>
                <w:rFonts w:ascii="맑은 고딕" w:eastAsia="맑은 고딕" w:hAnsi="맑은 고딕" w:cs="맑은 고딕"/>
                <w:bCs/>
              </w:rPr>
              <w:t xml:space="preserve"> 일반 Kotlin 함수를 Composable 함수로 변환하도록 컴파일러에 지시합니다.</w:t>
            </w:r>
          </w:p>
          <w:p w14:paraId="5BA3B9BE" w14:textId="77777777" w:rsidR="00F47A90" w:rsidRPr="00F47A90" w:rsidRDefault="00F47A90" w:rsidP="00F47A90">
            <w:pPr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</w:rPr>
            </w:pPr>
            <w:r w:rsidRPr="00F47A90">
              <w:rPr>
                <w:rFonts w:ascii="맑은 고딕" w:eastAsia="맑은 고딕" w:hAnsi="맑은 고딕" w:cs="맑은 고딕"/>
                <w:b/>
                <w:bCs/>
              </w:rPr>
              <w:t>컴파일러 변환:</w:t>
            </w:r>
            <w:r w:rsidRPr="00F47A90">
              <w:rPr>
                <w:rFonts w:ascii="맑은 고딕" w:eastAsia="맑은 고딕" w:hAnsi="맑은 고딕" w:cs="맑은 고딕"/>
                <w:bCs/>
              </w:rPr>
              <w:t xml:space="preserve"> 모든 Composable 함수에 내부적으로 </w:t>
            </w:r>
            <w:r w:rsidRPr="00F47A90">
              <w:rPr>
                <w:rFonts w:ascii="맑은 고딕" w:eastAsia="맑은 고딕" w:hAnsi="맑은 고딕" w:cs="맑은 고딕"/>
                <w:b/>
                <w:bCs/>
              </w:rPr>
              <w:t>Composer</w:t>
            </w:r>
            <w:r w:rsidRPr="00F47A90">
              <w:rPr>
                <w:rFonts w:ascii="맑은 고딕" w:eastAsia="맑은 고딕" w:hAnsi="맑은 고딕" w:cs="맑은 고딕"/>
                <w:bCs/>
              </w:rPr>
              <w:t xml:space="preserve"> 객체와 메타데이터를 추가합니다.</w:t>
            </w:r>
          </w:p>
          <w:p w14:paraId="33199726" w14:textId="77777777" w:rsidR="00F47A90" w:rsidRPr="00F47A90" w:rsidRDefault="00F47A90" w:rsidP="00F47A90">
            <w:pPr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</w:rPr>
            </w:pPr>
            <w:r w:rsidRPr="00F47A90">
              <w:rPr>
                <w:rFonts w:ascii="맑은 고딕" w:eastAsia="맑은 고딕" w:hAnsi="맑은 고딕" w:cs="맑은 고딕"/>
                <w:b/>
                <w:bCs/>
              </w:rPr>
              <w:t>Composition (구성):</w:t>
            </w:r>
            <w:r w:rsidRPr="00F47A90">
              <w:rPr>
                <w:rFonts w:ascii="맑은 고딕" w:eastAsia="맑은 고딕" w:hAnsi="맑은 고딕" w:cs="맑은 고딕"/>
                <w:bCs/>
              </w:rPr>
              <w:t xml:space="preserve"> Composable 트리가 </w:t>
            </w:r>
            <w:r w:rsidRPr="00F47A90">
              <w:rPr>
                <w:rFonts w:ascii="맑은 고딕" w:eastAsia="맑은 고딕" w:hAnsi="맑은 고딕" w:cs="맑은 고딕"/>
                <w:b/>
                <w:bCs/>
              </w:rPr>
              <w:t>최초 실행</w:t>
            </w:r>
            <w:r w:rsidRPr="00F47A90">
              <w:rPr>
                <w:rFonts w:ascii="맑은 고딕" w:eastAsia="맑은 고딕" w:hAnsi="맑은 고딕" w:cs="맑은 고딕"/>
                <w:bCs/>
              </w:rPr>
              <w:t xml:space="preserve">될 때, Composer는 모든 호출과 생성된 UI 구조를 </w:t>
            </w:r>
            <w:r w:rsidRPr="00F47A90">
              <w:rPr>
                <w:rFonts w:ascii="맑은 고딕" w:eastAsia="맑은 고딕" w:hAnsi="맑은 고딕" w:cs="맑은 고딕"/>
                <w:b/>
                <w:bCs/>
              </w:rPr>
              <w:t>Slot Table</w:t>
            </w:r>
            <w:r w:rsidRPr="00F47A90">
              <w:rPr>
                <w:rFonts w:ascii="맑은 고딕" w:eastAsia="맑은 고딕" w:hAnsi="맑은 고딕" w:cs="맑은 고딕"/>
                <w:bCs/>
              </w:rPr>
              <w:t>에 기록합니다.</w:t>
            </w:r>
          </w:p>
          <w:p w14:paraId="77C86092" w14:textId="77777777" w:rsidR="00F47A90" w:rsidRPr="00F47A90" w:rsidRDefault="00F47A90" w:rsidP="00F47A90">
            <w:pPr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</w:rPr>
            </w:pPr>
            <w:r w:rsidRPr="00F47A90">
              <w:rPr>
                <w:rFonts w:ascii="맑은 고딕" w:eastAsia="맑은 고딕" w:hAnsi="맑은 고딕" w:cs="맑은 고딕"/>
                <w:b/>
                <w:bCs/>
              </w:rPr>
              <w:t>Slot Table:</w:t>
            </w:r>
            <w:r w:rsidRPr="00F47A90">
              <w:rPr>
                <w:rFonts w:ascii="맑은 고딕" w:eastAsia="맑은 고딕" w:hAnsi="맑은 고딕" w:cs="맑은 고딕"/>
                <w:bCs/>
              </w:rPr>
              <w:t xml:space="preserve"> UI 요소의 계층 구조, 위치, 그리고 상태 데이터를 저장하는 핵심 메모리 구조입니다.</w:t>
            </w:r>
          </w:p>
          <w:p w14:paraId="5D2DC416" w14:textId="77777777" w:rsidR="00F47A90" w:rsidRPr="00F47A90" w:rsidRDefault="00F47A90" w:rsidP="00F47A90">
            <w:pPr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</w:rPr>
            </w:pPr>
            <w:r w:rsidRPr="00F47A90">
              <w:rPr>
                <w:rFonts w:ascii="맑은 고딕" w:eastAsia="맑은 고딕" w:hAnsi="맑은 고딕" w:cs="맑은 고딕"/>
                <w:b/>
                <w:bCs/>
              </w:rPr>
              <w:t>State 변경:</w:t>
            </w:r>
            <w:r w:rsidRPr="00F47A90">
              <w:rPr>
                <w:rFonts w:ascii="맑은 고딕" w:eastAsia="맑은 고딕" w:hAnsi="맑은 고딕" w:cs="맑은 고딕"/>
                <w:bCs/>
              </w:rPr>
              <w:t xml:space="preserve"> remember </w:t>
            </w:r>
            <w:proofErr w:type="gramStart"/>
            <w:r w:rsidRPr="00F47A90">
              <w:rPr>
                <w:rFonts w:ascii="맑은 고딕" w:eastAsia="맑은 고딕" w:hAnsi="맑은 고딕" w:cs="맑은 고딕"/>
                <w:bCs/>
              </w:rPr>
              <w:t xml:space="preserve">{ </w:t>
            </w:r>
            <w:proofErr w:type="spellStart"/>
            <w:r w:rsidRPr="00F47A90">
              <w:rPr>
                <w:rFonts w:ascii="맑은 고딕" w:eastAsia="맑은 고딕" w:hAnsi="맑은 고딕" w:cs="맑은 고딕"/>
                <w:bCs/>
              </w:rPr>
              <w:t>mutableStateOf</w:t>
            </w:r>
            <w:proofErr w:type="spellEnd"/>
            <w:r w:rsidRPr="00F47A90">
              <w:rPr>
                <w:rFonts w:ascii="맑은 고딕" w:eastAsia="맑은 고딕" w:hAnsi="맑은 고딕" w:cs="맑은 고딕"/>
                <w:bCs/>
              </w:rPr>
              <w:t>(...) }</w:t>
            </w:r>
            <w:proofErr w:type="gramEnd"/>
            <w:r w:rsidRPr="00F47A90">
              <w:rPr>
                <w:rFonts w:ascii="맑은 고딕" w:eastAsia="맑은 고딕" w:hAnsi="맑은 고딕" w:cs="맑은 고딕"/>
                <w:bCs/>
              </w:rPr>
              <w:t xml:space="preserve"> 등으로 관리되는 </w:t>
            </w:r>
            <w:r w:rsidRPr="00F47A90">
              <w:rPr>
                <w:rFonts w:ascii="맑은 고딕" w:eastAsia="맑은 고딕" w:hAnsi="맑은 고딕" w:cs="맑은 고딕"/>
                <w:b/>
                <w:bCs/>
              </w:rPr>
              <w:t>State</w:t>
            </w:r>
            <w:r w:rsidRPr="00F47A90">
              <w:rPr>
                <w:rFonts w:ascii="맑은 고딕" w:eastAsia="맑은 고딕" w:hAnsi="맑은 고딕" w:cs="맑은 고딕"/>
                <w:bCs/>
              </w:rPr>
              <w:t xml:space="preserve"> 값이 변경되면 </w:t>
            </w:r>
            <w:proofErr w:type="spellStart"/>
            <w:r w:rsidRPr="00F47A90">
              <w:rPr>
                <w:rFonts w:ascii="맑은 고딕" w:eastAsia="맑은 고딕" w:hAnsi="맑은 고딕" w:cs="맑은 고딕"/>
                <w:bCs/>
              </w:rPr>
              <w:t>Recomposition</w:t>
            </w:r>
            <w:proofErr w:type="spellEnd"/>
            <w:r w:rsidRPr="00F47A90">
              <w:rPr>
                <w:rFonts w:ascii="맑은 고딕" w:eastAsia="맑은 고딕" w:hAnsi="맑은 고딕" w:cs="맑은 고딕"/>
                <w:bCs/>
              </w:rPr>
              <w:t xml:space="preserve">이 </w:t>
            </w:r>
            <w:proofErr w:type="spellStart"/>
            <w:r w:rsidRPr="00F47A90">
              <w:rPr>
                <w:rFonts w:ascii="맑은 고딕" w:eastAsia="맑은 고딕" w:hAnsi="맑은 고딕" w:cs="맑은 고딕"/>
                <w:bCs/>
              </w:rPr>
              <w:t>트리거됩니다</w:t>
            </w:r>
            <w:proofErr w:type="spellEnd"/>
            <w:r w:rsidRPr="00F47A90">
              <w:rPr>
                <w:rFonts w:ascii="맑은 고딕" w:eastAsia="맑은 고딕" w:hAnsi="맑은 고딕" w:cs="맑은 고딕"/>
                <w:bCs/>
              </w:rPr>
              <w:t>.</w:t>
            </w:r>
          </w:p>
          <w:p w14:paraId="3FC8745B" w14:textId="77777777" w:rsidR="00F47A90" w:rsidRPr="00F47A90" w:rsidRDefault="00F47A90" w:rsidP="00F47A90">
            <w:pPr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</w:rPr>
            </w:pPr>
            <w:proofErr w:type="spellStart"/>
            <w:r w:rsidRPr="00F47A90">
              <w:rPr>
                <w:rFonts w:ascii="맑은 고딕" w:eastAsia="맑은 고딕" w:hAnsi="맑은 고딕" w:cs="맑은 고딕"/>
                <w:b/>
                <w:bCs/>
              </w:rPr>
              <w:t>Recomposition</w:t>
            </w:r>
            <w:proofErr w:type="spellEnd"/>
            <w:r w:rsidRPr="00F47A90">
              <w:rPr>
                <w:rFonts w:ascii="맑은 고딕" w:eastAsia="맑은 고딕" w:hAnsi="맑은 고딕" w:cs="맑은 고딕"/>
                <w:b/>
                <w:bCs/>
              </w:rPr>
              <w:t xml:space="preserve"> (재구성):</w:t>
            </w:r>
            <w:r w:rsidRPr="00F47A90">
              <w:rPr>
                <w:rFonts w:ascii="맑은 고딕" w:eastAsia="맑은 고딕" w:hAnsi="맑은 고딕" w:cs="맑은 고딕"/>
                <w:bCs/>
              </w:rPr>
              <w:t xml:space="preserve"> 변경된 State를 사용하는 Composable 함수만 </w:t>
            </w:r>
            <w:r w:rsidRPr="00F47A90">
              <w:rPr>
                <w:rFonts w:ascii="맑은 고딕" w:eastAsia="맑은 고딕" w:hAnsi="맑은 고딕" w:cs="맑은 고딕"/>
                <w:b/>
                <w:bCs/>
              </w:rPr>
              <w:t>다시 실행</w:t>
            </w:r>
            <w:r w:rsidRPr="00F47A90">
              <w:rPr>
                <w:rFonts w:ascii="맑은 고딕" w:eastAsia="맑은 고딕" w:hAnsi="맑은 고딕" w:cs="맑은 고딕"/>
                <w:bCs/>
              </w:rPr>
              <w:t>하는 과정입니다.</w:t>
            </w:r>
          </w:p>
          <w:p w14:paraId="0824A446" w14:textId="77777777" w:rsidR="00F47A90" w:rsidRPr="00F47A90" w:rsidRDefault="00F47A90" w:rsidP="00F47A90">
            <w:pPr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</w:rPr>
            </w:pPr>
            <w:r w:rsidRPr="00F47A90">
              <w:rPr>
                <w:rFonts w:ascii="맑은 고딕" w:eastAsia="맑은 고딕" w:hAnsi="맑은 고딕" w:cs="맑은 고딕"/>
                <w:b/>
                <w:bCs/>
              </w:rPr>
              <w:t>Skipping:</w:t>
            </w:r>
            <w:r w:rsidRPr="00F47A90">
              <w:rPr>
                <w:rFonts w:ascii="맑은 고딕" w:eastAsia="맑은 고딕" w:hAnsi="맑은 고딕" w:cs="맑은 고딕"/>
                <w:bCs/>
              </w:rPr>
              <w:t xml:space="preserve"> Compose 런타임은 Slot Table의 기존 데이터와 비교하여 </w:t>
            </w:r>
            <w:r w:rsidRPr="00F47A90">
              <w:rPr>
                <w:rFonts w:ascii="맑은 고딕" w:eastAsia="맑은 고딕" w:hAnsi="맑은 고딕" w:cs="맑은 고딕"/>
                <w:b/>
                <w:bCs/>
              </w:rPr>
              <w:t>변경되지 않은 Composable</w:t>
            </w:r>
            <w:r w:rsidRPr="00F47A90">
              <w:rPr>
                <w:rFonts w:ascii="맑은 고딕" w:eastAsia="맑은 고딕" w:hAnsi="맑은 고딕" w:cs="맑은 고딕"/>
                <w:bCs/>
              </w:rPr>
              <w:t>의 실행을 건너뜁니다.</w:t>
            </w:r>
          </w:p>
          <w:p w14:paraId="00BEC369" w14:textId="77777777" w:rsidR="00F47A90" w:rsidRPr="00F47A90" w:rsidRDefault="00F47A90" w:rsidP="00F47A90">
            <w:pPr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</w:rPr>
            </w:pPr>
            <w:r w:rsidRPr="00F47A90">
              <w:rPr>
                <w:rFonts w:ascii="맑은 고딕" w:eastAsia="맑은 고딕" w:hAnsi="맑은 고딕" w:cs="맑은 고딕"/>
                <w:b/>
                <w:bCs/>
              </w:rPr>
              <w:t>안정성 (Stability):</w:t>
            </w:r>
            <w:r w:rsidRPr="00F47A90">
              <w:rPr>
                <w:rFonts w:ascii="맑은 고딕" w:eastAsia="맑은 고딕" w:hAnsi="맑은 고딕" w:cs="맑은 고딕"/>
                <w:bCs/>
              </w:rPr>
              <w:t xml:space="preserve"> 매개변수의 타입이 안정적일 경우에만 Skipping이 가능하여 효율성이 극대화됩니다.</w:t>
            </w:r>
          </w:p>
          <w:p w14:paraId="315B4C8A" w14:textId="77777777" w:rsidR="00F47A90" w:rsidRPr="00F47A90" w:rsidRDefault="00F47A90" w:rsidP="00F47A90">
            <w:pPr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</w:rPr>
            </w:pPr>
            <w:r w:rsidRPr="00F47A90">
              <w:rPr>
                <w:rFonts w:ascii="맑은 고딕" w:eastAsia="맑은 고딕" w:hAnsi="맑은 고딕" w:cs="맑은 고딕"/>
                <w:b/>
                <w:bCs/>
              </w:rPr>
              <w:t>업데이트 반영:</w:t>
            </w:r>
            <w:r w:rsidRPr="00F47A90">
              <w:rPr>
                <w:rFonts w:ascii="맑은 고딕" w:eastAsia="맑은 고딕" w:hAnsi="맑은 고딕" w:cs="맑은 고딕"/>
                <w:bCs/>
              </w:rPr>
              <w:t xml:space="preserve"> 재실행된 결과 중 </w:t>
            </w:r>
            <w:r w:rsidRPr="00F47A90">
              <w:rPr>
                <w:rFonts w:ascii="맑은 고딕" w:eastAsia="맑은 고딕" w:hAnsi="맑은 고딕" w:cs="맑은 고딕"/>
                <w:b/>
                <w:bCs/>
              </w:rPr>
              <w:t>실제 변경된 부분</w:t>
            </w:r>
            <w:r w:rsidRPr="00F47A90">
              <w:rPr>
                <w:rFonts w:ascii="맑은 고딕" w:eastAsia="맑은 고딕" w:hAnsi="맑은 고딕" w:cs="맑은 고딕"/>
                <w:bCs/>
              </w:rPr>
              <w:t>만 화면의 네이티브 UI 트리에 반영됩니다.</w:t>
            </w:r>
          </w:p>
          <w:p w14:paraId="5D51C1FE" w14:textId="352C4D7C" w:rsidR="00434AB2" w:rsidRPr="00F47A90" w:rsidRDefault="00F47A90" w:rsidP="00A1736C">
            <w:pPr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</w:rPr>
            </w:pPr>
            <w:r w:rsidRPr="00F47A90">
              <w:rPr>
                <w:rFonts w:ascii="맑은 고딕" w:eastAsia="맑은 고딕" w:hAnsi="맑은 고딕" w:cs="맑은 고딕"/>
                <w:b/>
                <w:bCs/>
              </w:rPr>
              <w:t>선언적 구현:</w:t>
            </w:r>
            <w:r w:rsidRPr="00F47A90">
              <w:rPr>
                <w:rFonts w:ascii="맑은 고딕" w:eastAsia="맑은 고딕" w:hAnsi="맑은 고딕" w:cs="맑은 고딕"/>
                <w:bCs/>
              </w:rPr>
              <w:t xml:space="preserve"> 이 구조를 통해 개발자가 UI의 </w:t>
            </w:r>
            <w:r w:rsidRPr="00F47A90">
              <w:rPr>
                <w:rFonts w:ascii="맑은 고딕" w:eastAsia="맑은 고딕" w:hAnsi="맑은 고딕" w:cs="맑은 고딕"/>
                <w:b/>
                <w:bCs/>
              </w:rPr>
              <w:t>상태</w:t>
            </w:r>
            <w:r w:rsidRPr="00F47A90">
              <w:rPr>
                <w:rFonts w:ascii="맑은 고딕" w:eastAsia="맑은 고딕" w:hAnsi="맑은 고딕" w:cs="맑은 고딕"/>
                <w:bCs/>
              </w:rPr>
              <w:t xml:space="preserve">만 선언하면, Compose가 효율적인 </w:t>
            </w:r>
            <w:r w:rsidRPr="00F47A90">
              <w:rPr>
                <w:rFonts w:ascii="맑은 고딕" w:eastAsia="맑은 고딕" w:hAnsi="맑은 고딕" w:cs="맑은 고딕"/>
                <w:b/>
                <w:bCs/>
              </w:rPr>
              <w:t>업데이트 과정</w:t>
            </w:r>
            <w:r w:rsidRPr="00F47A90">
              <w:rPr>
                <w:rFonts w:ascii="맑은 고딕" w:eastAsia="맑은 고딕" w:hAnsi="맑은 고딕" w:cs="맑은 고딕"/>
                <w:bCs/>
              </w:rPr>
              <w:t>을 책임지게 됩니다.</w:t>
            </w:r>
          </w:p>
        </w:tc>
      </w:tr>
      <w:tr w:rsidR="00F65A8E" w14:paraId="3E0B42E5" w14:textId="77777777" w:rsidTr="009A4C57">
        <w:trPr>
          <w:trHeight w:val="28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shd w:val="clear" w:color="auto" w:fill="FFFFFF" w:themeFill="background1"/>
            <w:vAlign w:val="center"/>
          </w:tcPr>
          <w:p w14:paraId="676DFDA0" w14:textId="0D4FC3BB" w:rsidR="00F64165" w:rsidRPr="00617BA8" w:rsidRDefault="00F64165" w:rsidP="00347D5F">
            <w:pPr>
              <w:jc w:val="center"/>
              <w:rPr>
                <w:rFonts w:asciiTheme="minorEastAsia" w:hAnsiTheme="minorEastAsia"/>
                <w:bCs w:val="0"/>
                <w:sz w:val="24"/>
                <w:szCs w:val="24"/>
              </w:rPr>
            </w:pP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AI</w:t>
            </w: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답변에</w:t>
            </w: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대한</w:t>
            </w:r>
          </w:p>
          <w:p w14:paraId="52100FF8" w14:textId="77777777" w:rsidR="000E7CEA" w:rsidRPr="00617BA8" w:rsidRDefault="00F64165" w:rsidP="00347D5F">
            <w:pPr>
              <w:jc w:val="center"/>
              <w:rPr>
                <w:rFonts w:asciiTheme="minorEastAsia" w:hAnsiTheme="minorEastAsia"/>
                <w:bCs w:val="0"/>
                <w:sz w:val="24"/>
                <w:szCs w:val="24"/>
              </w:rPr>
            </w:pP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나의</w:t>
            </w: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피드백</w:t>
            </w:r>
          </w:p>
          <w:p w14:paraId="553A401F" w14:textId="78222C72" w:rsidR="00D503CC" w:rsidRPr="00617BA8" w:rsidRDefault="009D7FEF" w:rsidP="00347D5F">
            <w:pPr>
              <w:jc w:val="center"/>
              <w:rPr>
                <w:rFonts w:asciiTheme="majorHAnsi" w:eastAsiaTheme="majorHAnsi" w:hAnsiTheme="majorHAnsi" w:cs="Times New Roman"/>
                <w:bCs w:val="0"/>
                <w:sz w:val="24"/>
              </w:rPr>
            </w:pP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(</w:t>
            </w:r>
            <w:proofErr w:type="spellStart"/>
            <w:r w:rsidR="00F64165" w:rsidRPr="00617BA8">
              <w:rPr>
                <w:rFonts w:asciiTheme="minorEastAsia" w:hAnsiTheme="minorEastAsia" w:hint="eastAsia"/>
                <w:sz w:val="24"/>
                <w:szCs w:val="24"/>
              </w:rPr>
              <w:t>재질문</w:t>
            </w:r>
            <w:proofErr w:type="spellEnd"/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)</w:t>
            </w:r>
          </w:p>
        </w:tc>
        <w:tc>
          <w:tcPr>
            <w:tcW w:w="7695" w:type="dxa"/>
            <w:shd w:val="clear" w:color="auto" w:fill="FFFFFF" w:themeFill="background1"/>
            <w:vAlign w:val="center"/>
          </w:tcPr>
          <w:p w14:paraId="4C1A629E" w14:textId="77777777" w:rsidR="00FD2C79" w:rsidRDefault="00DC68FC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bCs/>
              </w:rPr>
            </w:pPr>
            <w:r>
              <w:rPr>
                <w:rFonts w:asciiTheme="minorEastAsia" w:hAnsiTheme="minorEastAsia" w:hint="eastAsia"/>
                <w:bCs/>
              </w:rPr>
              <w:t>Composable</w:t>
            </w:r>
            <w:r>
              <w:rPr>
                <w:rFonts w:asciiTheme="minorEastAsia" w:hAnsiTheme="minorEastAsia" w:hint="eastAsia"/>
                <w:bCs/>
              </w:rPr>
              <w:t>의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상태데이터의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변경은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어떻게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proofErr w:type="gramStart"/>
            <w:r>
              <w:rPr>
                <w:rFonts w:asciiTheme="minorEastAsia" w:hAnsiTheme="minorEastAsia" w:hint="eastAsia"/>
                <w:bCs/>
              </w:rPr>
              <w:t>감지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하는가</w:t>
            </w:r>
            <w:proofErr w:type="gramEnd"/>
            <w:r>
              <w:rPr>
                <w:rFonts w:asciiTheme="minorEastAsia" w:hAnsiTheme="minorEastAsia" w:hint="eastAsia"/>
                <w:bCs/>
              </w:rPr>
              <w:t xml:space="preserve">? </w:t>
            </w:r>
            <w:r>
              <w:rPr>
                <w:rFonts w:asciiTheme="minorEastAsia" w:hAnsiTheme="minorEastAsia"/>
                <w:bCs/>
              </w:rPr>
              <w:t>R</w:t>
            </w:r>
            <w:r>
              <w:rPr>
                <w:rFonts w:asciiTheme="minorEastAsia" w:hAnsiTheme="minorEastAsia" w:hint="eastAsia"/>
                <w:bCs/>
              </w:rPr>
              <w:t>emember</w:t>
            </w:r>
            <w:r>
              <w:rPr>
                <w:rFonts w:asciiTheme="minorEastAsia" w:hAnsiTheme="minorEastAsia" w:hint="eastAsia"/>
                <w:bCs/>
              </w:rPr>
              <w:t>는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어떻게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구현하는가</w:t>
            </w:r>
            <w:r>
              <w:rPr>
                <w:rFonts w:asciiTheme="minorEastAsia" w:hAnsiTheme="minorEastAsia" w:hint="eastAsia"/>
                <w:bCs/>
              </w:rPr>
              <w:t>?</w:t>
            </w:r>
          </w:p>
          <w:p w14:paraId="3C4983DE" w14:textId="3213579A" w:rsidR="00DC68FC" w:rsidRDefault="00FD2C79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bCs/>
              </w:rPr>
            </w:pPr>
            <w:proofErr w:type="spellStart"/>
            <w:r>
              <w:rPr>
                <w:rFonts w:asciiTheme="minorEastAsia" w:hAnsiTheme="minorEastAsia" w:hint="eastAsia"/>
                <w:bCs/>
              </w:rPr>
              <w:t>Recomposition</w:t>
            </w:r>
            <w:proofErr w:type="spellEnd"/>
            <w:r>
              <w:rPr>
                <w:rFonts w:asciiTheme="minorEastAsia" w:hAnsiTheme="minorEastAsia" w:hint="eastAsia"/>
                <w:bCs/>
              </w:rPr>
              <w:t>은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어떻게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진행될까</w:t>
            </w:r>
            <w:r>
              <w:rPr>
                <w:rFonts w:asciiTheme="minorEastAsia" w:hAnsiTheme="minorEastAsia" w:hint="eastAsia"/>
                <w:bCs/>
              </w:rPr>
              <w:t xml:space="preserve"> process </w:t>
            </w:r>
            <w:r>
              <w:rPr>
                <w:rFonts w:asciiTheme="minorEastAsia" w:hAnsiTheme="minorEastAsia" w:hint="eastAsia"/>
                <w:bCs/>
              </w:rPr>
              <w:t>또는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실제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내부적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동작방식에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대해서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궁금함</w:t>
            </w:r>
            <w:r>
              <w:rPr>
                <w:rFonts w:asciiTheme="minorEastAsia" w:hAnsiTheme="minorEastAsia" w:hint="eastAsia"/>
                <w:bCs/>
              </w:rPr>
              <w:t>.</w:t>
            </w:r>
            <w:r w:rsidR="00DC68FC">
              <w:rPr>
                <w:rFonts w:asciiTheme="minorEastAsia" w:hAnsiTheme="minorEastAsia"/>
                <w:bCs/>
              </w:rPr>
              <w:br/>
            </w:r>
            <w:r w:rsidR="00DC68FC">
              <w:rPr>
                <w:rFonts w:asciiTheme="minorEastAsia" w:hAnsiTheme="minorEastAsia" w:hint="eastAsia"/>
                <w:bCs/>
              </w:rPr>
              <w:t>안정성은</w:t>
            </w:r>
            <w:r w:rsidR="00DC68FC">
              <w:rPr>
                <w:rFonts w:asciiTheme="minorEastAsia" w:hAnsiTheme="minorEastAsia" w:hint="eastAsia"/>
                <w:bCs/>
              </w:rPr>
              <w:t xml:space="preserve"> </w:t>
            </w:r>
            <w:r w:rsidR="00DC68FC">
              <w:rPr>
                <w:rFonts w:asciiTheme="minorEastAsia" w:hAnsiTheme="minorEastAsia" w:hint="eastAsia"/>
                <w:bCs/>
              </w:rPr>
              <w:t>어떻게</w:t>
            </w:r>
            <w:r w:rsidR="00DC68FC">
              <w:rPr>
                <w:rFonts w:asciiTheme="minorEastAsia" w:hAnsiTheme="minorEastAsia" w:hint="eastAsia"/>
                <w:bCs/>
              </w:rPr>
              <w:t xml:space="preserve"> </w:t>
            </w:r>
            <w:r w:rsidR="00DC68FC">
              <w:rPr>
                <w:rFonts w:asciiTheme="minorEastAsia" w:hAnsiTheme="minorEastAsia" w:hint="eastAsia"/>
                <w:bCs/>
              </w:rPr>
              <w:t>구분할까</w:t>
            </w:r>
            <w:r w:rsidR="00DC68FC">
              <w:rPr>
                <w:rFonts w:asciiTheme="minorEastAsia" w:hAnsiTheme="minorEastAsia" w:hint="eastAsia"/>
                <w:bCs/>
              </w:rPr>
              <w:t>?</w:t>
            </w:r>
          </w:p>
          <w:p w14:paraId="7DA8567F" w14:textId="0DD8561A" w:rsidR="00DC68FC" w:rsidRPr="00DC68FC" w:rsidRDefault="00DC68FC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bCs/>
              </w:rPr>
            </w:pPr>
            <w:r>
              <w:rPr>
                <w:rFonts w:asciiTheme="minorEastAsia" w:hAnsiTheme="minorEastAsia" w:hint="eastAsia"/>
                <w:bCs/>
              </w:rPr>
              <w:t>Slot Table</w:t>
            </w:r>
            <w:r>
              <w:rPr>
                <w:rFonts w:asciiTheme="minorEastAsia" w:hAnsiTheme="minorEastAsia" w:hint="eastAsia"/>
                <w:bCs/>
              </w:rPr>
              <w:t>은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어떻게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구현되는가</w:t>
            </w:r>
            <w:r>
              <w:rPr>
                <w:rFonts w:asciiTheme="minorEastAsia" w:hAnsiTheme="minorEastAsia" w:hint="eastAsia"/>
                <w:bCs/>
              </w:rPr>
              <w:t>?</w:t>
            </w:r>
            <w:r>
              <w:rPr>
                <w:rFonts w:asciiTheme="minorEastAsia" w:hAnsiTheme="minorEastAsia"/>
                <w:bCs/>
              </w:rPr>
              <w:br/>
            </w:r>
            <w:r>
              <w:rPr>
                <w:rFonts w:asciiTheme="minorEastAsia" w:hAnsiTheme="minorEastAsia" w:hint="eastAsia"/>
                <w:bCs/>
              </w:rPr>
              <w:t>선언적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구현을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다른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언어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또는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프레임워크에서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어떻게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구현할까</w:t>
            </w:r>
            <w:r>
              <w:rPr>
                <w:rFonts w:asciiTheme="minorEastAsia" w:hAnsiTheme="minorEastAsia" w:hint="eastAsia"/>
                <w:bCs/>
              </w:rPr>
              <w:t xml:space="preserve">? </w:t>
            </w:r>
            <w:r>
              <w:rPr>
                <w:rFonts w:asciiTheme="minorEastAsia" w:hAnsiTheme="minorEastAsia" w:hint="eastAsia"/>
                <w:bCs/>
              </w:rPr>
              <w:t>예를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들어서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proofErr w:type="spellStart"/>
            <w:r>
              <w:rPr>
                <w:rFonts w:asciiTheme="minorEastAsia" w:hAnsiTheme="minorEastAsia" w:hint="eastAsia"/>
                <w:bCs/>
              </w:rPr>
              <w:t>파이썬에서는</w:t>
            </w:r>
            <w:proofErr w:type="spellEnd"/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어떻게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구현할까</w:t>
            </w:r>
            <w:r>
              <w:rPr>
                <w:rFonts w:asciiTheme="minorEastAsia" w:hAnsiTheme="minorEastAsia" w:hint="eastAsia"/>
                <w:bCs/>
              </w:rPr>
              <w:t xml:space="preserve">? </w:t>
            </w:r>
            <w:r>
              <w:rPr>
                <w:rFonts w:asciiTheme="minorEastAsia" w:hAnsiTheme="minorEastAsia" w:hint="eastAsia"/>
                <w:bCs/>
              </w:rPr>
              <w:t>아니면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내가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요즘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관심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있는</w:t>
            </w:r>
            <w:r>
              <w:rPr>
                <w:rFonts w:asciiTheme="minorEastAsia" w:hAnsiTheme="minorEastAsia" w:hint="eastAsia"/>
                <w:bCs/>
              </w:rPr>
              <w:t xml:space="preserve"> Rust</w:t>
            </w:r>
            <w:r>
              <w:rPr>
                <w:rFonts w:asciiTheme="minorEastAsia" w:hAnsiTheme="minorEastAsia" w:hint="eastAsia"/>
                <w:bCs/>
              </w:rPr>
              <w:t>에서는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구현할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수</w:t>
            </w:r>
            <w:r>
              <w:rPr>
                <w:rFonts w:asciiTheme="minorEastAsia" w:hAnsiTheme="minorEastAsia" w:hint="eastAsia"/>
                <w:bCs/>
              </w:rPr>
              <w:t xml:space="preserve"> </w:t>
            </w:r>
            <w:r>
              <w:rPr>
                <w:rFonts w:asciiTheme="minorEastAsia" w:hAnsiTheme="minorEastAsia" w:hint="eastAsia"/>
                <w:bCs/>
              </w:rPr>
              <w:t>있을까</w:t>
            </w:r>
            <w:r>
              <w:rPr>
                <w:rFonts w:asciiTheme="minorEastAsia" w:hAnsiTheme="minorEastAsia" w:hint="eastAsia"/>
                <w:bCs/>
              </w:rPr>
              <w:t>?</w:t>
            </w:r>
          </w:p>
        </w:tc>
      </w:tr>
    </w:tbl>
    <w:p w14:paraId="19727591" w14:textId="532A0D7D" w:rsidR="00DD41A7" w:rsidRDefault="00DD41A7" w:rsidP="00F65A8E">
      <w:pPr>
        <w:rPr>
          <w:rFonts w:asciiTheme="majorHAnsi" w:eastAsiaTheme="majorHAnsi" w:hAnsiTheme="majorHAnsi" w:cs="Times New Roman"/>
          <w:b/>
        </w:rPr>
      </w:pPr>
      <w:r>
        <w:rPr>
          <w:rFonts w:asciiTheme="majorHAnsi" w:eastAsiaTheme="majorHAnsi" w:hAnsiTheme="majorHAnsi" w:cs="Times New Roman"/>
          <w:b/>
        </w:rPr>
        <w:br w:type="page"/>
      </w:r>
    </w:p>
    <w:p w14:paraId="7EBEB422" w14:textId="1A607E01" w:rsidR="007D1121" w:rsidRPr="00617BA8" w:rsidRDefault="007D1121" w:rsidP="007D1121">
      <w:pPr>
        <w:widowControl/>
        <w:wordWrap/>
        <w:autoSpaceDE/>
        <w:autoSpaceDN/>
        <w:spacing w:line="180" w:lineRule="auto"/>
        <w:jc w:val="center"/>
        <w:rPr>
          <w:rFonts w:asciiTheme="majorHAnsi" w:eastAsiaTheme="majorHAnsi" w:hAnsiTheme="majorHAnsi" w:cs="Times New Roman"/>
          <w:b/>
          <w:sz w:val="44"/>
          <w:szCs w:val="44"/>
        </w:rPr>
      </w:pPr>
      <w:r w:rsidRPr="00617BA8">
        <w:rPr>
          <w:rFonts w:asciiTheme="majorHAnsi" w:eastAsiaTheme="majorHAnsi" w:hAnsiTheme="majorHAnsi" w:cs="Times New Roman"/>
          <w:b/>
          <w:sz w:val="44"/>
          <w:szCs w:val="44"/>
        </w:rPr>
        <w:lastRenderedPageBreak/>
        <w:t>MOOC Self-Directed Learning (</w:t>
      </w:r>
      <w:r w:rsidRPr="00617BA8">
        <w:rPr>
          <w:rFonts w:asciiTheme="majorHAnsi" w:eastAsiaTheme="majorHAnsi" w:hAnsiTheme="majorHAnsi" w:cs="Times New Roman" w:hint="eastAsia"/>
          <w:b/>
          <w:sz w:val="44"/>
          <w:szCs w:val="44"/>
        </w:rPr>
        <w:t>4)</w:t>
      </w:r>
    </w:p>
    <w:p w14:paraId="7511823F" w14:textId="61505618" w:rsidR="007D1121" w:rsidRDefault="007D1121" w:rsidP="007D1121">
      <w:pPr>
        <w:wordWrap/>
        <w:spacing w:line="180" w:lineRule="auto"/>
        <w:jc w:val="center"/>
        <w:rPr>
          <w:rFonts w:ascii="맑은 고딕" w:eastAsia="맑은 고딕" w:hAnsi="맑은 고딕" w:cs="맑은 고딕"/>
          <w:b/>
          <w:bCs/>
          <w:sz w:val="32"/>
          <w:szCs w:val="32"/>
        </w:rPr>
      </w:pPr>
      <w:r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: </w:t>
      </w:r>
      <w:r w:rsidR="00766CA1"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학업/직무 </w:t>
      </w:r>
      <w:r w:rsidR="00203C26"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>시사점</w:t>
      </w:r>
      <w:r w:rsidR="00FA2F0B"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 및 향후 계획</w:t>
      </w:r>
    </w:p>
    <w:p w14:paraId="01BEAFFA" w14:textId="77777777" w:rsidR="00347D5F" w:rsidRPr="00617BA8" w:rsidRDefault="00347D5F" w:rsidP="007D1121">
      <w:pPr>
        <w:wordWrap/>
        <w:spacing w:line="180" w:lineRule="auto"/>
        <w:jc w:val="center"/>
        <w:rPr>
          <w:rFonts w:ascii="맑은 고딕" w:eastAsia="맑은 고딕" w:hAnsi="맑은 고딕" w:cs="맑은 고딕"/>
          <w:b/>
          <w:bCs/>
          <w:sz w:val="32"/>
          <w:szCs w:val="32"/>
        </w:rPr>
      </w:pPr>
    </w:p>
    <w:p w14:paraId="0F853D4D" w14:textId="6073AF0E" w:rsidR="00F569F6" w:rsidRPr="00617BA8" w:rsidRDefault="00B26092" w:rsidP="00F569F6">
      <w:pPr>
        <w:rPr>
          <w:rFonts w:ascii="맑은 고딕" w:eastAsia="맑은 고딕" w:hAnsi="맑은 고딕" w:cs="맑은 고딕"/>
        </w:rPr>
      </w:pPr>
      <w:r w:rsidRPr="00617BA8">
        <w:rPr>
          <w:rFonts w:ascii="맑은 고딕" w:eastAsia="맑은 고딕" w:hAnsi="맑은 고딕" w:cs="맑은 고딕"/>
        </w:rPr>
        <w:t xml:space="preserve">◎ </w:t>
      </w:r>
      <w:r w:rsidRPr="00617BA8">
        <w:rPr>
          <w:rFonts w:ascii="맑은 고딕" w:eastAsia="맑은 고딕" w:hAnsi="맑은 고딕" w:cs="맑은 고딕" w:hint="eastAsia"/>
        </w:rPr>
        <w:t>M</w:t>
      </w:r>
      <w:r w:rsidRPr="00617BA8">
        <w:rPr>
          <w:rFonts w:ascii="맑은 고딕" w:eastAsia="맑은 고딕" w:hAnsi="맑은 고딕" w:cs="맑은 고딕"/>
        </w:rPr>
        <w:t>OOC</w:t>
      </w:r>
      <w:r w:rsidRPr="00617BA8">
        <w:rPr>
          <w:rFonts w:ascii="맑은 고딕" w:eastAsia="맑은 고딕" w:hAnsi="맑은 고딕" w:cs="맑은 고딕" w:hint="eastAsia"/>
        </w:rPr>
        <w:t xml:space="preserve"> 자기주도학습을 통해 느</w:t>
      </w:r>
      <w:r w:rsidR="006C4CE9">
        <w:rPr>
          <w:rFonts w:ascii="맑은 고딕" w:eastAsia="맑은 고딕" w:hAnsi="맑은 고딕" w:cs="맑은 고딕" w:hint="eastAsia"/>
        </w:rPr>
        <w:t xml:space="preserve">낀 </w:t>
      </w:r>
      <w:r w:rsidRPr="00617BA8">
        <w:rPr>
          <w:rFonts w:ascii="맑은 고딕" w:eastAsia="맑은 고딕" w:hAnsi="맑은 고딕" w:cs="맑은 고딕" w:hint="eastAsia"/>
        </w:rPr>
        <w:t>점,</w:t>
      </w:r>
      <w:r w:rsidRPr="00617BA8">
        <w:rPr>
          <w:rFonts w:ascii="맑은 고딕" w:eastAsia="맑은 고딕" w:hAnsi="맑은 고딕" w:cs="맑은 고딕"/>
        </w:rPr>
        <w:t xml:space="preserve"> </w:t>
      </w:r>
      <w:r w:rsidRPr="00617BA8">
        <w:rPr>
          <w:rFonts w:ascii="맑은 고딕" w:eastAsia="맑은 고딕" w:hAnsi="맑은 고딕" w:cs="맑은 고딕" w:hint="eastAsia"/>
        </w:rPr>
        <w:t xml:space="preserve">나의 </w:t>
      </w:r>
      <w:r w:rsidR="006C4CE9">
        <w:rPr>
          <w:rFonts w:ascii="맑은 고딕" w:eastAsia="맑은 고딕" w:hAnsi="맑은 고딕" w:cs="맑은 고딕" w:hint="eastAsia"/>
        </w:rPr>
        <w:t xml:space="preserve">학업/직무 </w:t>
      </w:r>
      <w:r w:rsidRPr="00617BA8">
        <w:rPr>
          <w:rFonts w:ascii="맑은 고딕" w:eastAsia="맑은 고딕" w:hAnsi="맑은 고딕" w:cs="맑은 고딕" w:hint="eastAsia"/>
        </w:rPr>
        <w:t>관련 시사점,</w:t>
      </w:r>
      <w:r w:rsidRPr="00617BA8">
        <w:rPr>
          <w:rFonts w:ascii="맑은 고딕" w:eastAsia="맑은 고딕" w:hAnsi="맑은 고딕" w:cs="맑은 고딕"/>
        </w:rPr>
        <w:t xml:space="preserve"> </w:t>
      </w:r>
      <w:r w:rsidRPr="00617BA8">
        <w:rPr>
          <w:rFonts w:ascii="맑은 고딕" w:eastAsia="맑은 고딕" w:hAnsi="맑은 고딕" w:cs="맑은 고딕" w:hint="eastAsia"/>
        </w:rPr>
        <w:t>궁금한 점,</w:t>
      </w:r>
      <w:r w:rsidRPr="00617BA8">
        <w:rPr>
          <w:rFonts w:ascii="맑은 고딕" w:eastAsia="맑은 고딕" w:hAnsi="맑은 고딕" w:cs="맑은 고딕"/>
        </w:rPr>
        <w:t xml:space="preserve"> </w:t>
      </w:r>
      <w:r w:rsidRPr="00617BA8">
        <w:rPr>
          <w:rFonts w:ascii="맑은 고딕" w:eastAsia="맑은 고딕" w:hAnsi="맑은 고딕" w:cs="맑은 고딕" w:hint="eastAsia"/>
        </w:rPr>
        <w:t>향후 계획 등</w:t>
      </w:r>
      <w:r w:rsidR="00AE03BC">
        <w:rPr>
          <w:rFonts w:ascii="맑은 고딕" w:eastAsia="맑은 고딕" w:hAnsi="맑은 고딕" w:cs="맑은 고딕" w:hint="eastAsia"/>
        </w:rPr>
        <w:t>을</w:t>
      </w:r>
      <w:r w:rsidRPr="00617BA8">
        <w:rPr>
          <w:rFonts w:ascii="맑은 고딕" w:eastAsia="맑은 고딕" w:hAnsi="맑은 고딕" w:cs="맑은 고딕" w:hint="eastAsia"/>
        </w:rPr>
        <w:t xml:space="preserve"> 적어보세요.</w:t>
      </w:r>
    </w:p>
    <w:tbl>
      <w:tblPr>
        <w:tblStyle w:val="10"/>
        <w:tblW w:w="0" w:type="auto"/>
        <w:tblLayout w:type="fixed"/>
        <w:tblLook w:val="04A0" w:firstRow="1" w:lastRow="0" w:firstColumn="1" w:lastColumn="0" w:noHBand="0" w:noVBand="1"/>
      </w:tblPr>
      <w:tblGrid>
        <w:gridCol w:w="3261"/>
        <w:gridCol w:w="7229"/>
      </w:tblGrid>
      <w:tr w:rsidR="00617BA8" w:rsidRPr="00617BA8" w14:paraId="684C1D12" w14:textId="77777777" w:rsidTr="009A4C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DEEAF6" w:themeFill="accent1" w:themeFillTint="33"/>
            <w:vAlign w:val="center"/>
          </w:tcPr>
          <w:p w14:paraId="5992E5C5" w14:textId="4616E00E" w:rsidR="00D43882" w:rsidRPr="00A1736C" w:rsidRDefault="007E0646" w:rsidP="00A1736C">
            <w:pPr>
              <w:jc w:val="center"/>
              <w:rPr>
                <w:rFonts w:asciiTheme="minorEastAsia" w:hAnsiTheme="minorEastAsia"/>
                <w:b w:val="0"/>
                <w:sz w:val="24"/>
                <w:szCs w:val="24"/>
              </w:rPr>
            </w:pPr>
            <w:r w:rsidRPr="00A1736C">
              <w:rPr>
                <w:rFonts w:asciiTheme="minorEastAsia" w:hAnsiTheme="minorEastAsia" w:hint="eastAsia"/>
                <w:sz w:val="24"/>
                <w:szCs w:val="24"/>
              </w:rPr>
              <w:t>구분</w:t>
            </w:r>
          </w:p>
        </w:tc>
        <w:tc>
          <w:tcPr>
            <w:tcW w:w="7229" w:type="dxa"/>
            <w:shd w:val="clear" w:color="auto" w:fill="DEEAF6" w:themeFill="accent1" w:themeFillTint="33"/>
            <w:vAlign w:val="center"/>
          </w:tcPr>
          <w:p w14:paraId="73859FB0" w14:textId="24E569F7" w:rsidR="00D43882" w:rsidRPr="00A1736C" w:rsidRDefault="007E0646" w:rsidP="00A173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b w:val="0"/>
                <w:sz w:val="24"/>
                <w:szCs w:val="24"/>
              </w:rPr>
            </w:pPr>
            <w:r w:rsidRPr="00A1736C">
              <w:rPr>
                <w:rFonts w:asciiTheme="minorEastAsia" w:hAnsiTheme="minorEastAsia" w:hint="eastAsia"/>
                <w:sz w:val="24"/>
                <w:szCs w:val="24"/>
              </w:rPr>
              <w:t>각</w:t>
            </w:r>
            <w:r w:rsidRPr="00A1736C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A1736C">
              <w:rPr>
                <w:rFonts w:asciiTheme="minorEastAsia" w:hAnsiTheme="minorEastAsia" w:hint="eastAsia"/>
                <w:sz w:val="24"/>
                <w:szCs w:val="24"/>
              </w:rPr>
              <w:t>항목</w:t>
            </w:r>
            <w:r w:rsidRPr="00A1736C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A1736C">
              <w:rPr>
                <w:rFonts w:asciiTheme="minorEastAsia" w:hAnsiTheme="minorEastAsia" w:hint="eastAsia"/>
                <w:sz w:val="24"/>
                <w:szCs w:val="24"/>
              </w:rPr>
              <w:t>작성</w:t>
            </w:r>
          </w:p>
        </w:tc>
      </w:tr>
      <w:tr w:rsidR="00617BA8" w:rsidRPr="00405729" w14:paraId="01085086" w14:textId="77777777" w:rsidTr="009A4C57">
        <w:trPr>
          <w:trHeight w:val="3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vAlign w:val="center"/>
          </w:tcPr>
          <w:p w14:paraId="67903E0D" w14:textId="77777777" w:rsidR="003642C6" w:rsidRDefault="00D43882" w:rsidP="00347D5F">
            <w:pPr>
              <w:jc w:val="center"/>
              <w:rPr>
                <w:rFonts w:asciiTheme="minorEastAsia" w:hAnsiTheme="minorEastAsia"/>
                <w:sz w:val="24"/>
              </w:rPr>
            </w:pPr>
            <w:r w:rsidRPr="00617BA8">
              <w:rPr>
                <w:rFonts w:asciiTheme="minorEastAsia" w:hAnsiTheme="minorEastAsia" w:hint="eastAsia"/>
                <w:sz w:val="24"/>
              </w:rPr>
              <w:t>M</w:t>
            </w:r>
            <w:r w:rsidRPr="00617BA8">
              <w:rPr>
                <w:rFonts w:asciiTheme="minorEastAsia" w:hAnsiTheme="minorEastAsia"/>
                <w:sz w:val="24"/>
              </w:rPr>
              <w:t xml:space="preserve">OOC </w:t>
            </w:r>
            <w:r w:rsidRPr="00617BA8">
              <w:rPr>
                <w:rFonts w:asciiTheme="minorEastAsia" w:hAnsiTheme="minorEastAsia" w:hint="eastAsia"/>
                <w:sz w:val="24"/>
              </w:rPr>
              <w:t>자기주도학습을</w:t>
            </w:r>
            <w:r w:rsidRPr="00617BA8">
              <w:rPr>
                <w:rFonts w:asciiTheme="minorEastAsia" w:hAnsiTheme="minorEastAsia" w:hint="eastAsia"/>
                <w:sz w:val="24"/>
              </w:rPr>
              <w:t xml:space="preserve"> </w:t>
            </w:r>
          </w:p>
          <w:p w14:paraId="4B041860" w14:textId="6BFD180B" w:rsidR="00D43882" w:rsidRPr="00617BA8" w:rsidRDefault="00D43882" w:rsidP="00347D5F">
            <w:pPr>
              <w:jc w:val="center"/>
              <w:rPr>
                <w:bCs w:val="0"/>
              </w:rPr>
            </w:pPr>
            <w:r w:rsidRPr="00617BA8">
              <w:rPr>
                <w:rFonts w:asciiTheme="minorEastAsia" w:hAnsiTheme="minorEastAsia" w:hint="eastAsia"/>
                <w:sz w:val="24"/>
              </w:rPr>
              <w:t>통해</w:t>
            </w:r>
            <w:r w:rsidRPr="00617BA8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617BA8">
              <w:rPr>
                <w:rFonts w:asciiTheme="minorEastAsia" w:hAnsiTheme="minorEastAsia" w:hint="eastAsia"/>
                <w:sz w:val="24"/>
              </w:rPr>
              <w:t>느낀</w:t>
            </w:r>
            <w:r w:rsidRPr="00617BA8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617BA8">
              <w:rPr>
                <w:rFonts w:asciiTheme="minorEastAsia" w:hAnsiTheme="minorEastAsia" w:hint="eastAsia"/>
                <w:sz w:val="24"/>
              </w:rPr>
              <w:t>점</w:t>
            </w:r>
          </w:p>
        </w:tc>
        <w:tc>
          <w:tcPr>
            <w:tcW w:w="7229" w:type="dxa"/>
            <w:vAlign w:val="center"/>
          </w:tcPr>
          <w:p w14:paraId="3CA90BB4" w14:textId="34D8DE02" w:rsidR="00D43882" w:rsidRDefault="00733AE5" w:rsidP="00733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Jetpack Compose/Kotlin을 이용해서 대강의 Android Application 개발을 충실하게 할 수 있도록 하였다. 나는 이를 통해서 Application을 개발할 수 있는 지식을 어느정도는 습득한 것 같다.</w:t>
            </w:r>
          </w:p>
          <w:p w14:paraId="6703CA21" w14:textId="77777777" w:rsidR="00405729" w:rsidRDefault="00922F25" w:rsidP="00733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이와 별개로 MOOC이라는 시스템이 되게 괜찮은 것 같다. </w:t>
            </w:r>
            <w:r w:rsidR="00FA67AF">
              <w:rPr>
                <w:rFonts w:hint="eastAsia"/>
              </w:rPr>
              <w:t xml:space="preserve">내가 생각치도 못했던 강의를 들을 수 있는 시스템이 매우 </w:t>
            </w:r>
            <w:r w:rsidR="00FE51D3">
              <w:rPr>
                <w:rFonts w:hint="eastAsia"/>
              </w:rPr>
              <w:t>좋은 것 같다.</w:t>
            </w:r>
          </w:p>
          <w:p w14:paraId="2CD4F6AF" w14:textId="3AFE06C9" w:rsidR="00405729" w:rsidRPr="00A1736C" w:rsidRDefault="00405729" w:rsidP="00733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그리고 이렇게 몇 주 잡아서 강의를 듣고 정리하고 실습해보는 경험이 의외로 흔치 않아서 (보통은 강의나 수업만 들었으니까), 색다르기도 하고 재밌다.</w:t>
            </w:r>
          </w:p>
        </w:tc>
      </w:tr>
      <w:tr w:rsidR="00617BA8" w:rsidRPr="00617BA8" w14:paraId="46411939" w14:textId="77777777" w:rsidTr="009A4C57">
        <w:trPr>
          <w:trHeight w:val="3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vAlign w:val="center"/>
          </w:tcPr>
          <w:p w14:paraId="773FEE24" w14:textId="77777777" w:rsidR="00D43882" w:rsidRPr="00617BA8" w:rsidRDefault="00D43882" w:rsidP="00347D5F">
            <w:pPr>
              <w:jc w:val="center"/>
              <w:rPr>
                <w:rFonts w:asciiTheme="minorEastAsia" w:hAnsiTheme="minorEastAsia"/>
                <w:bCs w:val="0"/>
                <w:sz w:val="24"/>
                <w:szCs w:val="24"/>
              </w:rPr>
            </w:pPr>
            <w:r w:rsidRPr="00617BA8">
              <w:rPr>
                <w:rFonts w:asciiTheme="minorEastAsia" w:hAnsiTheme="minorEastAsia"/>
                <w:sz w:val="24"/>
                <w:szCs w:val="24"/>
              </w:rPr>
              <w:t>나의</w:t>
            </w:r>
            <w:r w:rsidRPr="00617BA8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617BA8">
              <w:rPr>
                <w:rFonts w:asciiTheme="minorEastAsia" w:hAnsiTheme="minorEastAsia"/>
                <w:sz w:val="24"/>
                <w:szCs w:val="24"/>
              </w:rPr>
              <w:t>학업</w:t>
            </w: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/</w:t>
            </w:r>
          </w:p>
          <w:p w14:paraId="3705D9F4" w14:textId="6A9FCB9E" w:rsidR="00D43882" w:rsidRPr="00617BA8" w:rsidRDefault="00D43882" w:rsidP="00347D5F">
            <w:pPr>
              <w:jc w:val="center"/>
              <w:rPr>
                <w:bCs w:val="0"/>
              </w:rPr>
            </w:pPr>
            <w:r w:rsidRPr="00617BA8">
              <w:rPr>
                <w:rFonts w:asciiTheme="minorEastAsia" w:hAnsiTheme="minorEastAsia"/>
                <w:sz w:val="24"/>
                <w:szCs w:val="24"/>
              </w:rPr>
              <w:t>직무</w:t>
            </w:r>
            <w:r w:rsidRPr="00617BA8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617BA8">
              <w:rPr>
                <w:rFonts w:asciiTheme="minorEastAsia" w:hAnsiTheme="minorEastAsia"/>
                <w:sz w:val="24"/>
                <w:szCs w:val="24"/>
              </w:rPr>
              <w:t>관련</w:t>
            </w:r>
            <w:r w:rsidRPr="00617BA8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617BA8">
              <w:rPr>
                <w:rFonts w:asciiTheme="minorEastAsia" w:hAnsiTheme="minorEastAsia"/>
                <w:sz w:val="24"/>
                <w:szCs w:val="24"/>
              </w:rPr>
              <w:t>시사점</w:t>
            </w:r>
          </w:p>
        </w:tc>
        <w:tc>
          <w:tcPr>
            <w:tcW w:w="7229" w:type="dxa"/>
            <w:vAlign w:val="center"/>
          </w:tcPr>
          <w:p w14:paraId="576C643B" w14:textId="332BCCB6" w:rsidR="00804850" w:rsidRDefault="00804850" w:rsidP="00804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학업적 </w:t>
            </w:r>
            <w:proofErr w:type="spellStart"/>
            <w:r>
              <w:rPr>
                <w:rFonts w:hint="eastAsia"/>
              </w:rPr>
              <w:t>직무적</w:t>
            </w:r>
            <w:proofErr w:type="spellEnd"/>
            <w:r>
              <w:rPr>
                <w:rFonts w:hint="eastAsia"/>
              </w:rPr>
              <w:t xml:space="preserve"> 시사점은 솔직히 말하면 엄청 크다고 생각하지는 않다. 내가 UI 관련 개발을 </w:t>
            </w:r>
            <w:proofErr w:type="spellStart"/>
            <w:r>
              <w:rPr>
                <w:rFonts w:hint="eastAsia"/>
              </w:rPr>
              <w:t>빡세게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할까라는</w:t>
            </w:r>
            <w:proofErr w:type="spellEnd"/>
            <w:r>
              <w:rPr>
                <w:rFonts w:hint="eastAsia"/>
              </w:rPr>
              <w:t xml:space="preserve"> 원론적인 의문도 남아있다. 그러나 UI 개발은 개인적으로 프로그래밍과 떼어 놓을 수 없는 것이라고 생각하기도 한다. 그래서 도움이 </w:t>
            </w:r>
            <w:proofErr w:type="spellStart"/>
            <w:proofErr w:type="gramStart"/>
            <w:r>
              <w:rPr>
                <w:rFonts w:hint="eastAsia"/>
              </w:rPr>
              <w:t>될거라고</w:t>
            </w:r>
            <w:proofErr w:type="spellEnd"/>
            <w:proofErr w:type="gramEnd"/>
            <w:r>
              <w:rPr>
                <w:rFonts w:hint="eastAsia"/>
              </w:rPr>
              <w:t xml:space="preserve"> 믿는다.</w:t>
            </w:r>
          </w:p>
          <w:p w14:paraId="5401059C" w14:textId="4BF5E2F2" w:rsidR="00804850" w:rsidRPr="00A1736C" w:rsidRDefault="00804850" w:rsidP="00804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UI 개발 애플리케이션 개발이라는 제한된 영역 말고, HTTP 호출, MVVM, 그리고 이벤트 </w:t>
            </w:r>
            <w:proofErr w:type="spellStart"/>
            <w:r>
              <w:rPr>
                <w:rFonts w:hint="eastAsia"/>
              </w:rPr>
              <w:t>리스너</w:t>
            </w:r>
            <w:proofErr w:type="spellEnd"/>
            <w:r>
              <w:rPr>
                <w:rFonts w:hint="eastAsia"/>
              </w:rPr>
              <w:t xml:space="preserve"> 같은 흔히 쓰이는 패턴 학습이라는 측면에서 봤을 때 매우 중요하다고 생각한다.</w:t>
            </w:r>
            <w:r w:rsidR="00F35C74">
              <w:rPr>
                <w:rFonts w:hint="eastAsia"/>
              </w:rPr>
              <w:t xml:space="preserve"> 그리고 그 이면에 쓰이는 패러다임에 대한 학습도 매우 시사하는 바가 크다.</w:t>
            </w:r>
          </w:p>
        </w:tc>
      </w:tr>
      <w:tr w:rsidR="00617BA8" w:rsidRPr="00617BA8" w14:paraId="032E850A" w14:textId="77777777" w:rsidTr="009A4C57">
        <w:trPr>
          <w:trHeight w:val="3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vAlign w:val="center"/>
          </w:tcPr>
          <w:p w14:paraId="4A717A98" w14:textId="3D17E5F4" w:rsidR="00D43882" w:rsidRPr="00617BA8" w:rsidRDefault="00D43882" w:rsidP="00A1736C">
            <w:pPr>
              <w:jc w:val="center"/>
              <w:rPr>
                <w:bCs w:val="0"/>
              </w:rPr>
            </w:pPr>
            <w:r w:rsidRPr="00617BA8">
              <w:rPr>
                <w:rFonts w:asciiTheme="minorEastAsia" w:hAnsiTheme="minorEastAsia" w:hint="eastAsia"/>
                <w:sz w:val="24"/>
              </w:rPr>
              <w:t>향후</w:t>
            </w:r>
            <w:r w:rsidRPr="00617BA8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617BA8">
              <w:rPr>
                <w:rFonts w:asciiTheme="minorEastAsia" w:hAnsiTheme="minorEastAsia" w:hint="eastAsia"/>
                <w:sz w:val="24"/>
              </w:rPr>
              <w:t>계획</w:t>
            </w:r>
          </w:p>
        </w:tc>
        <w:tc>
          <w:tcPr>
            <w:tcW w:w="7229" w:type="dxa"/>
            <w:vAlign w:val="center"/>
          </w:tcPr>
          <w:p w14:paraId="1C98EF34" w14:textId="64C8E496" w:rsidR="00F03883" w:rsidRDefault="00463538" w:rsidP="00804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좀 더 UI의 핵심적인 경험</w:t>
            </w:r>
            <w:r w:rsidR="005044C5">
              <w:rPr>
                <w:rFonts w:hint="eastAsia"/>
              </w:rPr>
              <w:t xml:space="preserve">, </w:t>
            </w:r>
            <w:proofErr w:type="spellStart"/>
            <w:r w:rsidR="005044C5">
              <w:rPr>
                <w:rFonts w:hint="eastAsia"/>
              </w:rPr>
              <w:t>심화적인</w:t>
            </w:r>
            <w:proofErr w:type="spellEnd"/>
            <w:r w:rsidR="005044C5">
              <w:rPr>
                <w:rFonts w:hint="eastAsia"/>
              </w:rPr>
              <w:t xml:space="preserve"> 응용을</w:t>
            </w:r>
            <w:r>
              <w:rPr>
                <w:rFonts w:hint="eastAsia"/>
              </w:rPr>
              <w:t xml:space="preserve"> 해보고 싶기도 하다.</w:t>
            </w:r>
            <w:r w:rsidR="00F03883">
              <w:rPr>
                <w:rFonts w:hint="eastAsia"/>
              </w:rPr>
              <w:t xml:space="preserve"> 지금 </w:t>
            </w:r>
            <w:proofErr w:type="spellStart"/>
            <w:r w:rsidR="00F03883">
              <w:rPr>
                <w:rFonts w:hint="eastAsia"/>
              </w:rPr>
              <w:t>배운건</w:t>
            </w:r>
            <w:proofErr w:type="spellEnd"/>
            <w:r w:rsidR="00F03883">
              <w:rPr>
                <w:rFonts w:hint="eastAsia"/>
              </w:rPr>
              <w:t xml:space="preserve"> 진짜 기초적이라고 느끼는 바가 있기 때문이다.</w:t>
            </w:r>
          </w:p>
          <w:p w14:paraId="517E5EE6" w14:textId="77777777" w:rsidR="005044C5" w:rsidRDefault="00F03883" w:rsidP="00804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만약 향후에 시간이 된다면 선언적 UI 프레임워크에 대해 알아보고 내가 직접 그런 라이브러리를 만들어보고 싶기도 하다.</w:t>
            </w:r>
          </w:p>
          <w:p w14:paraId="5DEA5E3F" w14:textId="3865C6A7" w:rsidR="000E2B30" w:rsidRPr="00A1736C" w:rsidRDefault="000E2B30" w:rsidP="00804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사실 UI를 구현하는데 이런 프레임워크 뿐만이 아니라 게임엔진을 사용할 수도 있다. 그래서 게임엔진을 이용한 UI개발, 또는 Android 내에서 Vulkan, OpenGL 등을 사용하는 경험도 이왕이면 해봤으면 좋겠다.</w:t>
            </w:r>
          </w:p>
        </w:tc>
      </w:tr>
    </w:tbl>
    <w:p w14:paraId="10634958" w14:textId="77777777" w:rsidR="00D43882" w:rsidRDefault="00D43882" w:rsidP="008D7706">
      <w:pPr>
        <w:ind w:right="400"/>
        <w:jc w:val="right"/>
        <w:rPr>
          <w:rFonts w:asciiTheme="majorHAnsi" w:eastAsiaTheme="majorHAnsi" w:hAnsiTheme="majorHAnsi" w:cs="Times New Roman"/>
          <w:color w:val="FF0000"/>
        </w:rPr>
      </w:pPr>
    </w:p>
    <w:p w14:paraId="13E31455" w14:textId="70BD4EA4" w:rsidR="004D5D39" w:rsidRPr="003642C6" w:rsidRDefault="00226A82" w:rsidP="00D168C7">
      <w:pPr>
        <w:ind w:right="400"/>
        <w:jc w:val="center"/>
        <w:rPr>
          <w:rFonts w:ascii="맑은 고딕" w:eastAsia="맑은 고딕" w:hAnsi="맑은 고딕" w:cs="맑은 고딕"/>
          <w:b/>
          <w:bCs/>
          <w:color w:val="000000" w:themeColor="text1"/>
          <w:kern w:val="0"/>
          <w:sz w:val="8"/>
          <w:szCs w:val="8"/>
        </w:rPr>
      </w:pPr>
      <w:r>
        <w:rPr>
          <w:rFonts w:asciiTheme="majorHAnsi" w:eastAsiaTheme="majorHAnsi" w:hAnsiTheme="majorHAnsi" w:cs="Times New Roman" w:hint="eastAsia"/>
          <w:color w:val="000000" w:themeColor="text1"/>
        </w:rPr>
        <w:t>(</w:t>
      </w:r>
      <w:r w:rsidR="00DD0585" w:rsidRPr="003642C6">
        <w:rPr>
          <w:rFonts w:asciiTheme="majorHAnsi" w:eastAsiaTheme="majorHAnsi" w:hAnsiTheme="majorHAnsi" w:cs="Times New Roman" w:hint="eastAsia"/>
          <w:color w:val="000000" w:themeColor="text1"/>
        </w:rPr>
        <w:t>마지막 페이지</w:t>
      </w:r>
      <w:r>
        <w:rPr>
          <w:rFonts w:asciiTheme="majorHAnsi" w:eastAsiaTheme="majorHAnsi" w:hAnsiTheme="majorHAnsi" w:cs="Times New Roman" w:hint="eastAsia"/>
          <w:color w:val="000000" w:themeColor="text1"/>
        </w:rPr>
        <w:t>)</w:t>
      </w:r>
    </w:p>
    <w:sectPr w:rsidR="004D5D39" w:rsidRPr="003642C6" w:rsidSect="00226A82">
      <w:headerReference w:type="even" r:id="rId18"/>
      <w:headerReference w:type="default" r:id="rId19"/>
      <w:footerReference w:type="default" r:id="rId20"/>
      <w:headerReference w:type="first" r:id="rId21"/>
      <w:footerReference w:type="first" r:id="rId22"/>
      <w:pgSz w:w="11906" w:h="16838"/>
      <w:pgMar w:top="720" w:right="720" w:bottom="720" w:left="720" w:header="851" w:footer="57" w:gutter="0"/>
      <w:pgBorders w:offsetFrom="page">
        <w:top w:val="double" w:sz="4" w:space="24" w:color="C0CDEF"/>
        <w:left w:val="double" w:sz="4" w:space="24" w:color="C0CDEF"/>
        <w:bottom w:val="double" w:sz="4" w:space="24" w:color="C0CDEF"/>
        <w:right w:val="double" w:sz="4" w:space="24" w:color="C0CDEF"/>
      </w:pgBorders>
      <w:pgNumType w:fmt="numberInDash"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26F1D" w14:textId="77777777" w:rsidR="009B5944" w:rsidRDefault="009B5944">
      <w:pPr>
        <w:spacing w:after="0"/>
      </w:pPr>
      <w:r>
        <w:separator/>
      </w:r>
    </w:p>
  </w:endnote>
  <w:endnote w:type="continuationSeparator" w:id="0">
    <w:p w14:paraId="1F734E8C" w14:textId="77777777" w:rsidR="009B5944" w:rsidRDefault="009B594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C6676CEB-AA59-4ACC-8102-90333587189D}"/>
    <w:embedBold r:id="rId2" w:subsetted="1" w:fontKey="{882FB777-2CFF-437C-BA4A-5883B5B906B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oPubWorld돋움체 Medium">
    <w:panose1 w:val="00000600000000000000"/>
    <w:charset w:val="81"/>
    <w:family w:val="auto"/>
    <w:pitch w:val="variable"/>
    <w:sig w:usb0="B000AABF" w:usb1="79D7FCFB" w:usb2="00000010" w:usb3="00000000" w:csb0="00080001" w:csb1="00000000"/>
    <w:embedRegular r:id="rId3" w:subsetted="1" w:fontKey="{1C98A37A-A6A2-4735-9E94-10C548E9C0B7}"/>
    <w:embedBold r:id="rId4" w:subsetted="1" w:fontKey="{86202F31-A7E7-4209-AF5A-D7C33E6E8F29}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auto"/>
    <w:pitch w:val="default"/>
    <w:sig w:usb0="7FFFFFFF" w:usb1="7FFFFFFF" w:usb2="0000003F" w:usb3="00000001" w:csb0="603F01FF" w:csb1="7FFFFFFF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26282860"/>
      <w:docPartObj>
        <w:docPartGallery w:val="Page Numbers (Bottom of Page)"/>
        <w:docPartUnique/>
      </w:docPartObj>
    </w:sdtPr>
    <w:sdtContent>
      <w:p w14:paraId="388A8903" w14:textId="489E26E7" w:rsidR="005B5463" w:rsidRDefault="005B546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040CEE5B" w14:textId="77777777" w:rsidR="005B5463" w:rsidRDefault="005B546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71D39" w14:textId="61FAE048" w:rsidR="005B5463" w:rsidRDefault="005B5463" w:rsidP="005B5463">
    <w:pPr>
      <w:pStyle w:val="a7"/>
    </w:pPr>
  </w:p>
  <w:p w14:paraId="32A559F5" w14:textId="77777777" w:rsidR="005B5463" w:rsidRDefault="005B546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F0E35B" w14:textId="77777777" w:rsidR="009B5944" w:rsidRDefault="009B5944">
      <w:pPr>
        <w:spacing w:after="0"/>
      </w:pPr>
      <w:r>
        <w:separator/>
      </w:r>
    </w:p>
  </w:footnote>
  <w:footnote w:type="continuationSeparator" w:id="0">
    <w:p w14:paraId="4AD2A602" w14:textId="77777777" w:rsidR="009B5944" w:rsidRDefault="009B594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0E5075" w14:textId="4E057EBA" w:rsidR="004F37F5" w:rsidRDefault="00000000">
    <w:pPr>
      <w:pStyle w:val="a6"/>
    </w:pPr>
    <w:r>
      <w:rPr>
        <w:noProof/>
      </w:rPr>
      <w:pict w14:anchorId="43DB8CE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989751" o:spid="_x0000_s1027" type="#_x0000_t75" style="position:absolute;left:0;text-align:left;margin-left:0;margin-top:0;width:126.7pt;height:127.7pt;z-index:-251657216;mso-position-horizontal:center;mso-position-horizontal-relative:margin;mso-position-vertical:center;mso-position-vertical-relative:margin" o:allowincell="f">
          <v:imagedata r:id="rId1" o:title="한양마크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7C601" w14:textId="58B91989" w:rsidR="004D5D39" w:rsidRDefault="00000000">
    <w:pPr>
      <w:pStyle w:val="a6"/>
      <w:jc w:val="right"/>
    </w:pPr>
    <w:r>
      <w:rPr>
        <w:noProof/>
      </w:rPr>
      <w:pict w14:anchorId="50158F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989752" o:spid="_x0000_s1028" type="#_x0000_t75" style="position:absolute;left:0;text-align:left;margin-left:0;margin-top:0;width:126.7pt;height:127.7pt;z-index:-251656192;mso-position-horizontal:center;mso-position-horizontal-relative:margin;mso-position-vertical:center;mso-position-vertical-relative:margin" wrapcoords="7457 0 6171 254 1543 3558 0 6861 -257 8132 -257 12960 514 16264 4629 20329 7200 21346 7457 21346 13886 21346 14143 21346 16714 20329 20829 16264 21600 12960 21600 8132 21343 6861 19800 3558 15171 254 13886 0 7457 0" o:allowincell="f">
          <v:imagedata r:id="rId1" o:title="한양마크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98330668"/>
      <w:docPartObj>
        <w:docPartGallery w:val="Watermarks"/>
        <w:docPartUnique/>
      </w:docPartObj>
    </w:sdtPr>
    <w:sdtContent>
      <w:p w14:paraId="61293D1B" w14:textId="5E8165C3" w:rsidR="004F37F5" w:rsidRDefault="00000000">
        <w:pPr>
          <w:pStyle w:val="a6"/>
        </w:pPr>
        <w:r>
          <w:rPr>
            <w:noProof/>
          </w:rPr>
          <w:pict w14:anchorId="2529C20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4989750" o:spid="_x0000_s1026" type="#_x0000_t75" style="position:absolute;left:0;text-align:left;margin-left:0;margin-top:0;width:126.7pt;height:127.7pt;z-index:-251658240;mso-position-horizontal:center;mso-position-horizontal-relative:margin;mso-position-vertical:center;mso-position-vertical-relative:margin" wrapcoords="7457 0 6171 254 1543 3558 0 6861 -257 8132 -257 12960 514 16264 4629 20329 7200 21346 7457 21346 13886 21346 14143 21346 16714 20329 20829 16264 21600 12960 21600 8132 21343 6861 19800 3558 15171 254 13886 0 7457 0" o:allowincell="f">
              <v:imagedata r:id="rId1" o:title="한양마크" gain="19661f" blacklevel="22938f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9781D"/>
    <w:multiLevelType w:val="hybridMultilevel"/>
    <w:tmpl w:val="181E753C"/>
    <w:lvl w:ilvl="0" w:tplc="0D1C5346">
      <w:start w:val="1"/>
      <w:numFmt w:val="decimal"/>
      <w:lvlText w:val="%1."/>
      <w:lvlJc w:val="left"/>
      <w:pPr>
        <w:ind w:left="760" w:hanging="360"/>
      </w:pPr>
      <w:rPr>
        <w:rFonts w:hint="default"/>
        <w:b/>
        <w:color w:val="FFFFFF"/>
        <w:sz w:val="3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4B10508"/>
    <w:multiLevelType w:val="hybridMultilevel"/>
    <w:tmpl w:val="C0B0A5E2"/>
    <w:lvl w:ilvl="0" w:tplc="DA6E5B58">
      <w:start w:val="1"/>
      <w:numFmt w:val="decimal"/>
      <w:lvlText w:val="%1."/>
      <w:lvlJc w:val="left"/>
      <w:pPr>
        <w:ind w:left="760" w:hanging="360"/>
      </w:pPr>
      <w:rPr>
        <w:rFonts w:hint="default"/>
        <w:b/>
        <w:color w:val="FFFFFF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8A63E63"/>
    <w:multiLevelType w:val="multilevel"/>
    <w:tmpl w:val="3DEA8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4C4D52"/>
    <w:multiLevelType w:val="hybridMultilevel"/>
    <w:tmpl w:val="4BA6A716"/>
    <w:lvl w:ilvl="0" w:tplc="3B046698">
      <w:start w:val="1"/>
      <w:numFmt w:val="decimal"/>
      <w:lvlText w:val="%1."/>
      <w:lvlJc w:val="left"/>
      <w:pPr>
        <w:ind w:left="760" w:hanging="360"/>
      </w:pPr>
      <w:rPr>
        <w:rFonts w:hint="default"/>
        <w:b/>
        <w:color w:val="FFFFFF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35566265"/>
    <w:multiLevelType w:val="hybridMultilevel"/>
    <w:tmpl w:val="02745744"/>
    <w:lvl w:ilvl="0" w:tplc="126E4978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43F832AB"/>
    <w:multiLevelType w:val="multilevel"/>
    <w:tmpl w:val="1EFAE8D6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5B9F2412"/>
    <w:multiLevelType w:val="hybridMultilevel"/>
    <w:tmpl w:val="EBD4AB5C"/>
    <w:lvl w:ilvl="0" w:tplc="EFAE9EB4">
      <w:start w:val="2"/>
      <w:numFmt w:val="bullet"/>
      <w:lvlText w:val=""/>
      <w:lvlJc w:val="left"/>
      <w:pPr>
        <w:ind w:left="800" w:hanging="360"/>
      </w:pPr>
      <w:rPr>
        <w:rFonts w:ascii="Wingdings" w:eastAsiaTheme="minorHAnsi" w:hAnsi="Wingdings" w:cs="맑은 고딕" w:hint="default"/>
        <w:b w:val="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7" w15:restartNumberingAfterBreak="0">
    <w:nsid w:val="79B43619"/>
    <w:multiLevelType w:val="hybridMultilevel"/>
    <w:tmpl w:val="41A858E2"/>
    <w:lvl w:ilvl="0" w:tplc="F5AA3AAC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14376580">
    <w:abstractNumId w:val="5"/>
  </w:num>
  <w:num w:numId="2" w16cid:durableId="1967544309">
    <w:abstractNumId w:val="3"/>
  </w:num>
  <w:num w:numId="3" w16cid:durableId="1564638970">
    <w:abstractNumId w:val="1"/>
  </w:num>
  <w:num w:numId="4" w16cid:durableId="131798245">
    <w:abstractNumId w:val="0"/>
  </w:num>
  <w:num w:numId="5" w16cid:durableId="679552346">
    <w:abstractNumId w:val="4"/>
  </w:num>
  <w:num w:numId="6" w16cid:durableId="1015226847">
    <w:abstractNumId w:val="7"/>
  </w:num>
  <w:num w:numId="7" w16cid:durableId="1423263234">
    <w:abstractNumId w:val="6"/>
  </w:num>
  <w:num w:numId="8" w16cid:durableId="4646603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D39"/>
    <w:rsid w:val="000011A1"/>
    <w:rsid w:val="00004D74"/>
    <w:rsid w:val="0000621B"/>
    <w:rsid w:val="00022AF8"/>
    <w:rsid w:val="0003056D"/>
    <w:rsid w:val="000370C1"/>
    <w:rsid w:val="00046B71"/>
    <w:rsid w:val="00055939"/>
    <w:rsid w:val="00072BD4"/>
    <w:rsid w:val="00077A0C"/>
    <w:rsid w:val="000851D4"/>
    <w:rsid w:val="00093877"/>
    <w:rsid w:val="000A612F"/>
    <w:rsid w:val="000B222F"/>
    <w:rsid w:val="000B40D3"/>
    <w:rsid w:val="000C22B8"/>
    <w:rsid w:val="000C28FA"/>
    <w:rsid w:val="000C5CE2"/>
    <w:rsid w:val="000D275F"/>
    <w:rsid w:val="000D37B0"/>
    <w:rsid w:val="000E075E"/>
    <w:rsid w:val="000E2B30"/>
    <w:rsid w:val="000E6666"/>
    <w:rsid w:val="000E7CEA"/>
    <w:rsid w:val="000F1215"/>
    <w:rsid w:val="000F3983"/>
    <w:rsid w:val="000F663E"/>
    <w:rsid w:val="001005AD"/>
    <w:rsid w:val="00102C79"/>
    <w:rsid w:val="00114BDB"/>
    <w:rsid w:val="00116A27"/>
    <w:rsid w:val="001227B1"/>
    <w:rsid w:val="00125697"/>
    <w:rsid w:val="00125D7D"/>
    <w:rsid w:val="00126793"/>
    <w:rsid w:val="00132FAE"/>
    <w:rsid w:val="00146116"/>
    <w:rsid w:val="001502AE"/>
    <w:rsid w:val="0015411A"/>
    <w:rsid w:val="001555CB"/>
    <w:rsid w:val="00157988"/>
    <w:rsid w:val="00160E86"/>
    <w:rsid w:val="00164121"/>
    <w:rsid w:val="001726B0"/>
    <w:rsid w:val="00175083"/>
    <w:rsid w:val="001754BE"/>
    <w:rsid w:val="00177630"/>
    <w:rsid w:val="00177632"/>
    <w:rsid w:val="00182C77"/>
    <w:rsid w:val="00183630"/>
    <w:rsid w:val="0018564C"/>
    <w:rsid w:val="00185E34"/>
    <w:rsid w:val="0019041B"/>
    <w:rsid w:val="0019347E"/>
    <w:rsid w:val="00196176"/>
    <w:rsid w:val="00197AEA"/>
    <w:rsid w:val="001A528B"/>
    <w:rsid w:val="001A561D"/>
    <w:rsid w:val="001A579D"/>
    <w:rsid w:val="001B6227"/>
    <w:rsid w:val="001C2A3D"/>
    <w:rsid w:val="001D1BAB"/>
    <w:rsid w:val="001D2702"/>
    <w:rsid w:val="001E07B6"/>
    <w:rsid w:val="001E178A"/>
    <w:rsid w:val="001F036D"/>
    <w:rsid w:val="001F39FC"/>
    <w:rsid w:val="001F3F20"/>
    <w:rsid w:val="00203C26"/>
    <w:rsid w:val="00212EE2"/>
    <w:rsid w:val="0022071F"/>
    <w:rsid w:val="00225560"/>
    <w:rsid w:val="00226A82"/>
    <w:rsid w:val="00227DB0"/>
    <w:rsid w:val="002304A2"/>
    <w:rsid w:val="00230F6A"/>
    <w:rsid w:val="00234E61"/>
    <w:rsid w:val="00235262"/>
    <w:rsid w:val="00260AC2"/>
    <w:rsid w:val="00284561"/>
    <w:rsid w:val="00285D9E"/>
    <w:rsid w:val="00286293"/>
    <w:rsid w:val="002914E6"/>
    <w:rsid w:val="00296D1A"/>
    <w:rsid w:val="002A0A1E"/>
    <w:rsid w:val="002A3624"/>
    <w:rsid w:val="002A408F"/>
    <w:rsid w:val="002A54DB"/>
    <w:rsid w:val="002B116D"/>
    <w:rsid w:val="002B3980"/>
    <w:rsid w:val="002B6B6A"/>
    <w:rsid w:val="002C0AC9"/>
    <w:rsid w:val="002C20CD"/>
    <w:rsid w:val="002C4642"/>
    <w:rsid w:val="002D4E68"/>
    <w:rsid w:val="002E3119"/>
    <w:rsid w:val="002E409F"/>
    <w:rsid w:val="002F5F6A"/>
    <w:rsid w:val="00300F4A"/>
    <w:rsid w:val="00305D67"/>
    <w:rsid w:val="00306D79"/>
    <w:rsid w:val="0032025D"/>
    <w:rsid w:val="0032046E"/>
    <w:rsid w:val="00323CA9"/>
    <w:rsid w:val="00323CB1"/>
    <w:rsid w:val="003256EA"/>
    <w:rsid w:val="00325DB9"/>
    <w:rsid w:val="003326E1"/>
    <w:rsid w:val="00332A48"/>
    <w:rsid w:val="00332D26"/>
    <w:rsid w:val="00333140"/>
    <w:rsid w:val="0033701D"/>
    <w:rsid w:val="00337FCB"/>
    <w:rsid w:val="00345AA0"/>
    <w:rsid w:val="00347D5F"/>
    <w:rsid w:val="003514CA"/>
    <w:rsid w:val="00361244"/>
    <w:rsid w:val="00361CDC"/>
    <w:rsid w:val="003625BE"/>
    <w:rsid w:val="003642C6"/>
    <w:rsid w:val="00366815"/>
    <w:rsid w:val="00370CCD"/>
    <w:rsid w:val="00370E4C"/>
    <w:rsid w:val="0037419E"/>
    <w:rsid w:val="00384355"/>
    <w:rsid w:val="00385B55"/>
    <w:rsid w:val="00386A66"/>
    <w:rsid w:val="003914AF"/>
    <w:rsid w:val="00392543"/>
    <w:rsid w:val="00392864"/>
    <w:rsid w:val="0039589F"/>
    <w:rsid w:val="003B1996"/>
    <w:rsid w:val="003B3498"/>
    <w:rsid w:val="003B4A97"/>
    <w:rsid w:val="003B4DDC"/>
    <w:rsid w:val="003B6785"/>
    <w:rsid w:val="003C1DE4"/>
    <w:rsid w:val="003C212B"/>
    <w:rsid w:val="003C2EF4"/>
    <w:rsid w:val="003C4F38"/>
    <w:rsid w:val="003C6E66"/>
    <w:rsid w:val="003C72E8"/>
    <w:rsid w:val="003D2B37"/>
    <w:rsid w:val="003D42F1"/>
    <w:rsid w:val="003D541A"/>
    <w:rsid w:val="003D7B32"/>
    <w:rsid w:val="003E3E73"/>
    <w:rsid w:val="003E3ECE"/>
    <w:rsid w:val="003E4DF9"/>
    <w:rsid w:val="003E7B1B"/>
    <w:rsid w:val="003F1DAD"/>
    <w:rsid w:val="003F3FC3"/>
    <w:rsid w:val="00401368"/>
    <w:rsid w:val="00401A72"/>
    <w:rsid w:val="004037B3"/>
    <w:rsid w:val="00405729"/>
    <w:rsid w:val="00413EED"/>
    <w:rsid w:val="0042206F"/>
    <w:rsid w:val="00423FFA"/>
    <w:rsid w:val="00430BA7"/>
    <w:rsid w:val="00433FFE"/>
    <w:rsid w:val="00434AB2"/>
    <w:rsid w:val="004427C3"/>
    <w:rsid w:val="00443CC4"/>
    <w:rsid w:val="004477BA"/>
    <w:rsid w:val="0045588F"/>
    <w:rsid w:val="00455E4E"/>
    <w:rsid w:val="0045636F"/>
    <w:rsid w:val="004603FC"/>
    <w:rsid w:val="00463538"/>
    <w:rsid w:val="00464C8A"/>
    <w:rsid w:val="00480CF3"/>
    <w:rsid w:val="00482069"/>
    <w:rsid w:val="00487AC7"/>
    <w:rsid w:val="00491DB2"/>
    <w:rsid w:val="00493EDA"/>
    <w:rsid w:val="004974F6"/>
    <w:rsid w:val="004A11DC"/>
    <w:rsid w:val="004A6548"/>
    <w:rsid w:val="004B245E"/>
    <w:rsid w:val="004B3361"/>
    <w:rsid w:val="004B35EC"/>
    <w:rsid w:val="004C6C2F"/>
    <w:rsid w:val="004D09EA"/>
    <w:rsid w:val="004D5D39"/>
    <w:rsid w:val="004D74F8"/>
    <w:rsid w:val="004E59E1"/>
    <w:rsid w:val="004F2B6A"/>
    <w:rsid w:val="004F3078"/>
    <w:rsid w:val="004F37F5"/>
    <w:rsid w:val="004F7C63"/>
    <w:rsid w:val="00500D5F"/>
    <w:rsid w:val="00503249"/>
    <w:rsid w:val="005044C5"/>
    <w:rsid w:val="0050792D"/>
    <w:rsid w:val="0051347F"/>
    <w:rsid w:val="0051424B"/>
    <w:rsid w:val="00517E6F"/>
    <w:rsid w:val="00524DEC"/>
    <w:rsid w:val="00537889"/>
    <w:rsid w:val="005505E1"/>
    <w:rsid w:val="0055488F"/>
    <w:rsid w:val="00567176"/>
    <w:rsid w:val="00584F62"/>
    <w:rsid w:val="00595001"/>
    <w:rsid w:val="005B5463"/>
    <w:rsid w:val="005B62B1"/>
    <w:rsid w:val="005D54BF"/>
    <w:rsid w:val="005E06C9"/>
    <w:rsid w:val="005F10EB"/>
    <w:rsid w:val="005F2547"/>
    <w:rsid w:val="005F42C9"/>
    <w:rsid w:val="005F7B73"/>
    <w:rsid w:val="00603184"/>
    <w:rsid w:val="0060553E"/>
    <w:rsid w:val="00605789"/>
    <w:rsid w:val="006170F8"/>
    <w:rsid w:val="00617BA8"/>
    <w:rsid w:val="00617F28"/>
    <w:rsid w:val="0062114F"/>
    <w:rsid w:val="006253A4"/>
    <w:rsid w:val="006307BB"/>
    <w:rsid w:val="00633F6B"/>
    <w:rsid w:val="006513FB"/>
    <w:rsid w:val="00653C4C"/>
    <w:rsid w:val="00667E58"/>
    <w:rsid w:val="006737ED"/>
    <w:rsid w:val="00673B75"/>
    <w:rsid w:val="0067623B"/>
    <w:rsid w:val="00676374"/>
    <w:rsid w:val="006807D4"/>
    <w:rsid w:val="00681B11"/>
    <w:rsid w:val="00685621"/>
    <w:rsid w:val="006917D2"/>
    <w:rsid w:val="00693FA8"/>
    <w:rsid w:val="006A3940"/>
    <w:rsid w:val="006A780A"/>
    <w:rsid w:val="006A781E"/>
    <w:rsid w:val="006B27C5"/>
    <w:rsid w:val="006B6078"/>
    <w:rsid w:val="006C274C"/>
    <w:rsid w:val="006C2954"/>
    <w:rsid w:val="006C4CE9"/>
    <w:rsid w:val="006C5147"/>
    <w:rsid w:val="006C7A61"/>
    <w:rsid w:val="006D4DE3"/>
    <w:rsid w:val="006E1BA1"/>
    <w:rsid w:val="006E65ED"/>
    <w:rsid w:val="006E7E44"/>
    <w:rsid w:val="00704550"/>
    <w:rsid w:val="00711BD4"/>
    <w:rsid w:val="007208DF"/>
    <w:rsid w:val="007234C0"/>
    <w:rsid w:val="0073079A"/>
    <w:rsid w:val="007335D8"/>
    <w:rsid w:val="00733AE5"/>
    <w:rsid w:val="00734AC0"/>
    <w:rsid w:val="00743B9D"/>
    <w:rsid w:val="00751BD3"/>
    <w:rsid w:val="00766CA1"/>
    <w:rsid w:val="00770141"/>
    <w:rsid w:val="00770CF4"/>
    <w:rsid w:val="00771382"/>
    <w:rsid w:val="007754AB"/>
    <w:rsid w:val="007771C4"/>
    <w:rsid w:val="00780FF8"/>
    <w:rsid w:val="007839CE"/>
    <w:rsid w:val="007846DA"/>
    <w:rsid w:val="00784E9F"/>
    <w:rsid w:val="007901FF"/>
    <w:rsid w:val="007A29C8"/>
    <w:rsid w:val="007A63CB"/>
    <w:rsid w:val="007C4FD3"/>
    <w:rsid w:val="007C7264"/>
    <w:rsid w:val="007C776B"/>
    <w:rsid w:val="007D1121"/>
    <w:rsid w:val="007D2E14"/>
    <w:rsid w:val="007D5AE4"/>
    <w:rsid w:val="007E0646"/>
    <w:rsid w:val="007E249C"/>
    <w:rsid w:val="007E3600"/>
    <w:rsid w:val="007E3903"/>
    <w:rsid w:val="007E3C97"/>
    <w:rsid w:val="007E7491"/>
    <w:rsid w:val="007F7009"/>
    <w:rsid w:val="008001C4"/>
    <w:rsid w:val="0080107C"/>
    <w:rsid w:val="00802CFD"/>
    <w:rsid w:val="00804850"/>
    <w:rsid w:val="00805811"/>
    <w:rsid w:val="00817DE1"/>
    <w:rsid w:val="00824DCB"/>
    <w:rsid w:val="00836F66"/>
    <w:rsid w:val="00837AEA"/>
    <w:rsid w:val="00840D08"/>
    <w:rsid w:val="008473EC"/>
    <w:rsid w:val="0085490A"/>
    <w:rsid w:val="00855575"/>
    <w:rsid w:val="0085617F"/>
    <w:rsid w:val="00863ACB"/>
    <w:rsid w:val="00887A77"/>
    <w:rsid w:val="00890332"/>
    <w:rsid w:val="008904EB"/>
    <w:rsid w:val="0089416B"/>
    <w:rsid w:val="008970FC"/>
    <w:rsid w:val="008A2980"/>
    <w:rsid w:val="008A3812"/>
    <w:rsid w:val="008A493D"/>
    <w:rsid w:val="008A4AD9"/>
    <w:rsid w:val="008B0131"/>
    <w:rsid w:val="008B3693"/>
    <w:rsid w:val="008C1818"/>
    <w:rsid w:val="008D287B"/>
    <w:rsid w:val="008D6A12"/>
    <w:rsid w:val="008D7706"/>
    <w:rsid w:val="008D7888"/>
    <w:rsid w:val="008E05D9"/>
    <w:rsid w:val="008F4702"/>
    <w:rsid w:val="008F52D8"/>
    <w:rsid w:val="008F5A81"/>
    <w:rsid w:val="0090616B"/>
    <w:rsid w:val="0091191E"/>
    <w:rsid w:val="00912275"/>
    <w:rsid w:val="00912326"/>
    <w:rsid w:val="00913ADD"/>
    <w:rsid w:val="00922F25"/>
    <w:rsid w:val="00931B44"/>
    <w:rsid w:val="009453A3"/>
    <w:rsid w:val="0095390A"/>
    <w:rsid w:val="00954AD8"/>
    <w:rsid w:val="009550CF"/>
    <w:rsid w:val="00961F76"/>
    <w:rsid w:val="0096257F"/>
    <w:rsid w:val="009648DC"/>
    <w:rsid w:val="00966169"/>
    <w:rsid w:val="00970AFA"/>
    <w:rsid w:val="009812F3"/>
    <w:rsid w:val="00985B8B"/>
    <w:rsid w:val="009866C3"/>
    <w:rsid w:val="00994415"/>
    <w:rsid w:val="009A4C57"/>
    <w:rsid w:val="009A574E"/>
    <w:rsid w:val="009A5FFE"/>
    <w:rsid w:val="009A6F79"/>
    <w:rsid w:val="009A7AB8"/>
    <w:rsid w:val="009B20DE"/>
    <w:rsid w:val="009B3755"/>
    <w:rsid w:val="009B5944"/>
    <w:rsid w:val="009C1257"/>
    <w:rsid w:val="009C1DF0"/>
    <w:rsid w:val="009C3649"/>
    <w:rsid w:val="009D330D"/>
    <w:rsid w:val="009D4FE9"/>
    <w:rsid w:val="009D715E"/>
    <w:rsid w:val="009D7FEF"/>
    <w:rsid w:val="009E5093"/>
    <w:rsid w:val="009E5775"/>
    <w:rsid w:val="009F162B"/>
    <w:rsid w:val="009F1F2F"/>
    <w:rsid w:val="009F7D8D"/>
    <w:rsid w:val="00A02E37"/>
    <w:rsid w:val="00A0533E"/>
    <w:rsid w:val="00A10DE6"/>
    <w:rsid w:val="00A12094"/>
    <w:rsid w:val="00A1736C"/>
    <w:rsid w:val="00A33E70"/>
    <w:rsid w:val="00A3504C"/>
    <w:rsid w:val="00A35A94"/>
    <w:rsid w:val="00A43271"/>
    <w:rsid w:val="00A43359"/>
    <w:rsid w:val="00A450FF"/>
    <w:rsid w:val="00A519CB"/>
    <w:rsid w:val="00A54DF8"/>
    <w:rsid w:val="00A60DC2"/>
    <w:rsid w:val="00A665EE"/>
    <w:rsid w:val="00A669D1"/>
    <w:rsid w:val="00A707D7"/>
    <w:rsid w:val="00A719F0"/>
    <w:rsid w:val="00A73F4E"/>
    <w:rsid w:val="00A77199"/>
    <w:rsid w:val="00A80173"/>
    <w:rsid w:val="00A9112B"/>
    <w:rsid w:val="00AB0E6B"/>
    <w:rsid w:val="00AB3D4B"/>
    <w:rsid w:val="00AB5E99"/>
    <w:rsid w:val="00AC0191"/>
    <w:rsid w:val="00AC01C6"/>
    <w:rsid w:val="00AC3101"/>
    <w:rsid w:val="00AC6462"/>
    <w:rsid w:val="00AC650A"/>
    <w:rsid w:val="00AD063F"/>
    <w:rsid w:val="00AE03BC"/>
    <w:rsid w:val="00AE319C"/>
    <w:rsid w:val="00AE56EA"/>
    <w:rsid w:val="00AF4F27"/>
    <w:rsid w:val="00B148C6"/>
    <w:rsid w:val="00B172FF"/>
    <w:rsid w:val="00B21D0E"/>
    <w:rsid w:val="00B26092"/>
    <w:rsid w:val="00B33868"/>
    <w:rsid w:val="00B42D43"/>
    <w:rsid w:val="00B46211"/>
    <w:rsid w:val="00B465D5"/>
    <w:rsid w:val="00B60CD9"/>
    <w:rsid w:val="00B61C18"/>
    <w:rsid w:val="00B71908"/>
    <w:rsid w:val="00B77740"/>
    <w:rsid w:val="00B83CD3"/>
    <w:rsid w:val="00B856A2"/>
    <w:rsid w:val="00B91355"/>
    <w:rsid w:val="00BB6C87"/>
    <w:rsid w:val="00BB7432"/>
    <w:rsid w:val="00BC1356"/>
    <w:rsid w:val="00BC65A5"/>
    <w:rsid w:val="00BC78F4"/>
    <w:rsid w:val="00BD02E1"/>
    <w:rsid w:val="00BD76BB"/>
    <w:rsid w:val="00BE4374"/>
    <w:rsid w:val="00BF0868"/>
    <w:rsid w:val="00BF3909"/>
    <w:rsid w:val="00C02813"/>
    <w:rsid w:val="00C11825"/>
    <w:rsid w:val="00C15A09"/>
    <w:rsid w:val="00C20B2B"/>
    <w:rsid w:val="00C22054"/>
    <w:rsid w:val="00C26475"/>
    <w:rsid w:val="00C27E52"/>
    <w:rsid w:val="00C32911"/>
    <w:rsid w:val="00C40C29"/>
    <w:rsid w:val="00C41B7F"/>
    <w:rsid w:val="00C47995"/>
    <w:rsid w:val="00C50EC5"/>
    <w:rsid w:val="00C5352B"/>
    <w:rsid w:val="00C627F7"/>
    <w:rsid w:val="00C657CE"/>
    <w:rsid w:val="00C67FA4"/>
    <w:rsid w:val="00C7674C"/>
    <w:rsid w:val="00C77AA4"/>
    <w:rsid w:val="00C86588"/>
    <w:rsid w:val="00C90874"/>
    <w:rsid w:val="00C91251"/>
    <w:rsid w:val="00C912E9"/>
    <w:rsid w:val="00C923BA"/>
    <w:rsid w:val="00C96472"/>
    <w:rsid w:val="00CA6FF8"/>
    <w:rsid w:val="00CB170E"/>
    <w:rsid w:val="00CB25BD"/>
    <w:rsid w:val="00CB52C1"/>
    <w:rsid w:val="00CB6332"/>
    <w:rsid w:val="00CC688F"/>
    <w:rsid w:val="00CC7425"/>
    <w:rsid w:val="00CE04F0"/>
    <w:rsid w:val="00CF14CE"/>
    <w:rsid w:val="00CF7838"/>
    <w:rsid w:val="00D00336"/>
    <w:rsid w:val="00D019E5"/>
    <w:rsid w:val="00D1198A"/>
    <w:rsid w:val="00D131DB"/>
    <w:rsid w:val="00D168C7"/>
    <w:rsid w:val="00D2765C"/>
    <w:rsid w:val="00D30FFA"/>
    <w:rsid w:val="00D36CDD"/>
    <w:rsid w:val="00D37768"/>
    <w:rsid w:val="00D40A32"/>
    <w:rsid w:val="00D42189"/>
    <w:rsid w:val="00D42599"/>
    <w:rsid w:val="00D42CEA"/>
    <w:rsid w:val="00D434D9"/>
    <w:rsid w:val="00D43827"/>
    <w:rsid w:val="00D43882"/>
    <w:rsid w:val="00D45A15"/>
    <w:rsid w:val="00D45D89"/>
    <w:rsid w:val="00D476B7"/>
    <w:rsid w:val="00D47BE3"/>
    <w:rsid w:val="00D503CC"/>
    <w:rsid w:val="00D52911"/>
    <w:rsid w:val="00D53421"/>
    <w:rsid w:val="00D5402D"/>
    <w:rsid w:val="00D62BBA"/>
    <w:rsid w:val="00D632DE"/>
    <w:rsid w:val="00D66FBA"/>
    <w:rsid w:val="00D67FB3"/>
    <w:rsid w:val="00D707FD"/>
    <w:rsid w:val="00D71D8B"/>
    <w:rsid w:val="00D7351F"/>
    <w:rsid w:val="00D7648F"/>
    <w:rsid w:val="00D82781"/>
    <w:rsid w:val="00D86F9A"/>
    <w:rsid w:val="00D87EDC"/>
    <w:rsid w:val="00D915E8"/>
    <w:rsid w:val="00D92B87"/>
    <w:rsid w:val="00D92C67"/>
    <w:rsid w:val="00D976B2"/>
    <w:rsid w:val="00D976E7"/>
    <w:rsid w:val="00DB1CB6"/>
    <w:rsid w:val="00DC1F5A"/>
    <w:rsid w:val="00DC68FC"/>
    <w:rsid w:val="00DC6C52"/>
    <w:rsid w:val="00DC705D"/>
    <w:rsid w:val="00DD0585"/>
    <w:rsid w:val="00DD07E3"/>
    <w:rsid w:val="00DD2998"/>
    <w:rsid w:val="00DD41A7"/>
    <w:rsid w:val="00DD7B2D"/>
    <w:rsid w:val="00DE483D"/>
    <w:rsid w:val="00DF120A"/>
    <w:rsid w:val="00DF2706"/>
    <w:rsid w:val="00DF3863"/>
    <w:rsid w:val="00E018C5"/>
    <w:rsid w:val="00E023EC"/>
    <w:rsid w:val="00E1048C"/>
    <w:rsid w:val="00E12A02"/>
    <w:rsid w:val="00E14273"/>
    <w:rsid w:val="00E155BD"/>
    <w:rsid w:val="00E16499"/>
    <w:rsid w:val="00E23208"/>
    <w:rsid w:val="00E23D03"/>
    <w:rsid w:val="00E31144"/>
    <w:rsid w:val="00E33D0F"/>
    <w:rsid w:val="00E34A49"/>
    <w:rsid w:val="00E36AFC"/>
    <w:rsid w:val="00E42177"/>
    <w:rsid w:val="00E54485"/>
    <w:rsid w:val="00E61DE2"/>
    <w:rsid w:val="00E773A7"/>
    <w:rsid w:val="00E80212"/>
    <w:rsid w:val="00E80911"/>
    <w:rsid w:val="00E818D7"/>
    <w:rsid w:val="00E81B92"/>
    <w:rsid w:val="00E83FC0"/>
    <w:rsid w:val="00E86726"/>
    <w:rsid w:val="00EA02D5"/>
    <w:rsid w:val="00EA0465"/>
    <w:rsid w:val="00EB5A83"/>
    <w:rsid w:val="00EB67C4"/>
    <w:rsid w:val="00EB774D"/>
    <w:rsid w:val="00EC3860"/>
    <w:rsid w:val="00EC4BCD"/>
    <w:rsid w:val="00EC7E58"/>
    <w:rsid w:val="00EE1959"/>
    <w:rsid w:val="00EE29B6"/>
    <w:rsid w:val="00EE711A"/>
    <w:rsid w:val="00EF3D0A"/>
    <w:rsid w:val="00F03883"/>
    <w:rsid w:val="00F065CE"/>
    <w:rsid w:val="00F31AF2"/>
    <w:rsid w:val="00F35B9F"/>
    <w:rsid w:val="00F35C74"/>
    <w:rsid w:val="00F411C2"/>
    <w:rsid w:val="00F41B89"/>
    <w:rsid w:val="00F43B14"/>
    <w:rsid w:val="00F44708"/>
    <w:rsid w:val="00F47A90"/>
    <w:rsid w:val="00F5333F"/>
    <w:rsid w:val="00F54D5D"/>
    <w:rsid w:val="00F569F6"/>
    <w:rsid w:val="00F62535"/>
    <w:rsid w:val="00F6276C"/>
    <w:rsid w:val="00F64165"/>
    <w:rsid w:val="00F65A8E"/>
    <w:rsid w:val="00F74A0C"/>
    <w:rsid w:val="00F8161D"/>
    <w:rsid w:val="00F85D63"/>
    <w:rsid w:val="00F871EC"/>
    <w:rsid w:val="00FA2128"/>
    <w:rsid w:val="00FA2C23"/>
    <w:rsid w:val="00FA2F0B"/>
    <w:rsid w:val="00FA64AC"/>
    <w:rsid w:val="00FA67AF"/>
    <w:rsid w:val="00FB2A0F"/>
    <w:rsid w:val="00FB3F7D"/>
    <w:rsid w:val="00FB4B76"/>
    <w:rsid w:val="00FB55BA"/>
    <w:rsid w:val="00FC16DF"/>
    <w:rsid w:val="00FD2AC6"/>
    <w:rsid w:val="00FD2C79"/>
    <w:rsid w:val="00FE51D3"/>
    <w:rsid w:val="00FE772E"/>
    <w:rsid w:val="00FF0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57287A"/>
  <w15:docId w15:val="{B1EBDAC0-BCE8-4471-B6A0-845026E68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 w:uiPriority="99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99"/>
    <w:lsdException w:name="Medium Shading 2 Accent 1"/>
    <w:lsdException w:name="Medium List 1 Accent 1"/>
    <w:lsdException w:name="Revision" w:semiHidden="1" w:uiPriority="99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 w:uiPriority="99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 w:uiPriority="99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 w:uiPriority="99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 w:uiPriority="99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 w:uiPriority="99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175083"/>
    <w:pPr>
      <w:widowControl w:val="0"/>
      <w:wordWrap w:val="0"/>
      <w:autoSpaceDE w:val="0"/>
      <w:autoSpaceDN w:val="0"/>
      <w:spacing w:line="240" w:lineRule="auto"/>
    </w:pPr>
    <w:rPr>
      <w:rFonts w:ascii="KoPubWorld돋움체 Medium" w:eastAsia="KoPubWorld돋움체 Medium" w:hAnsi="KoPubWorld돋움체 Medium" w:cs="KoPubWorld돋움체 Medium"/>
      <w:szCs w:val="20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5F7B73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18564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바탕글"/>
    <w:basedOn w:val="a0"/>
    <w:uiPriority w:val="99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</w:rPr>
  </w:style>
  <w:style w:type="paragraph" w:styleId="a6">
    <w:name w:val="header"/>
    <w:basedOn w:val="a0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6"/>
    <w:uiPriority w:val="99"/>
  </w:style>
  <w:style w:type="paragraph" w:styleId="a7">
    <w:name w:val="footer"/>
    <w:basedOn w:val="a0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7"/>
    <w:uiPriority w:val="99"/>
  </w:style>
  <w:style w:type="paragraph" w:styleId="a8">
    <w:name w:val="Balloon Text"/>
    <w:basedOn w:val="a0"/>
    <w:link w:val="Char1"/>
    <w:uiPriority w:val="99"/>
    <w:semiHidden/>
    <w:unhideWhenUsed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1"/>
    <w:link w:val="a8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MS">
    <w:name w:val="MS바탕글"/>
    <w:basedOn w:val="a0"/>
    <w:pPr>
      <w:spacing w:line="256" w:lineRule="auto"/>
      <w:textAlignment w:val="baseline"/>
    </w:pPr>
    <w:rPr>
      <w:rFonts w:ascii="맑은 고딕" w:eastAsia="굴림" w:hAnsi="굴림" w:cs="굴림"/>
      <w:color w:val="000000"/>
      <w:kern w:val="0"/>
    </w:rPr>
  </w:style>
  <w:style w:type="paragraph" w:styleId="a">
    <w:name w:val="List Bullet"/>
    <w:basedOn w:val="a0"/>
    <w:uiPriority w:val="99"/>
    <w:unhideWhenUsed/>
    <w:pPr>
      <w:numPr>
        <w:numId w:val="1"/>
      </w:numPr>
      <w:contextualSpacing/>
    </w:pPr>
  </w:style>
  <w:style w:type="paragraph" w:styleId="a9">
    <w:name w:val="List Paragraph"/>
    <w:basedOn w:val="a0"/>
    <w:uiPriority w:val="34"/>
    <w:qFormat/>
    <w:pPr>
      <w:ind w:leftChars="400" w:left="800"/>
    </w:pPr>
  </w:style>
  <w:style w:type="paragraph" w:styleId="aa">
    <w:name w:val="Normal (Web)"/>
    <w:basedOn w:val="a0"/>
    <w:uiPriority w:val="99"/>
    <w:unhideWhenUsed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1Char">
    <w:name w:val="스타일1 Char"/>
    <w:basedOn w:val="a1"/>
    <w:link w:val="1"/>
    <w:rPr>
      <w:rFonts w:ascii="맑은 고딕" w:eastAsia="맑은 고딕" w:hAnsi="맑은 고딕" w:cs="맑은 고딕" w:hint="default"/>
      <w:b/>
      <w:bCs/>
      <w:color w:val="000000"/>
      <w:kern w:val="0"/>
      <w:sz w:val="24"/>
    </w:rPr>
  </w:style>
  <w:style w:type="paragraph" w:customStyle="1" w:styleId="1">
    <w:name w:val="스타일1"/>
    <w:basedOn w:val="a0"/>
    <w:link w:val="1Char"/>
    <w:qFormat/>
    <w:pPr>
      <w:spacing w:after="0" w:line="276" w:lineRule="auto"/>
      <w:jc w:val="center"/>
      <w:textAlignment w:val="baseline"/>
    </w:pPr>
    <w:rPr>
      <w:rFonts w:ascii="맑은 고딕" w:eastAsia="맑은 고딕" w:hAnsi="맑은 고딕" w:cs="맑은 고딕"/>
      <w:b/>
      <w:bCs/>
      <w:color w:val="000000"/>
      <w:kern w:val="0"/>
      <w:sz w:val="24"/>
    </w:rPr>
  </w:style>
  <w:style w:type="character" w:customStyle="1" w:styleId="3Char">
    <w:name w:val="제목 3 Char"/>
    <w:basedOn w:val="a1"/>
    <w:link w:val="3"/>
    <w:uiPriority w:val="9"/>
    <w:semiHidden/>
    <w:rsid w:val="0018564C"/>
    <w:rPr>
      <w:rFonts w:asciiTheme="majorHAnsi" w:eastAsiaTheme="majorEastAsia" w:hAnsiTheme="majorHAnsi" w:cstheme="majorBidi"/>
    </w:rPr>
  </w:style>
  <w:style w:type="table" w:styleId="10">
    <w:name w:val="Grid Table 1 Light"/>
    <w:basedOn w:val="a2"/>
    <w:rsid w:val="00A1736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b">
    <w:name w:val="Strong"/>
    <w:basedOn w:val="a1"/>
    <w:qFormat/>
    <w:rsid w:val="00175083"/>
    <w:rPr>
      <w:b/>
      <w:bCs/>
    </w:rPr>
  </w:style>
  <w:style w:type="character" w:styleId="ac">
    <w:name w:val="Intense Reference"/>
    <w:basedOn w:val="a1"/>
    <w:qFormat/>
    <w:rsid w:val="00175083"/>
    <w:rPr>
      <w:b/>
      <w:bCs/>
      <w:smallCaps/>
      <w:color w:val="5B9BD5" w:themeColor="accent1"/>
      <w:spacing w:val="5"/>
    </w:rPr>
  </w:style>
  <w:style w:type="character" w:styleId="ad">
    <w:name w:val="Hyperlink"/>
    <w:basedOn w:val="a1"/>
    <w:uiPriority w:val="99"/>
    <w:unhideWhenUsed/>
    <w:rsid w:val="00401368"/>
    <w:rPr>
      <w:color w:val="0563C1" w:themeColor="hyperlink"/>
      <w:u w:val="single"/>
    </w:rPr>
  </w:style>
  <w:style w:type="character" w:styleId="ae">
    <w:name w:val="Unresolved Mention"/>
    <w:basedOn w:val="a1"/>
    <w:uiPriority w:val="99"/>
    <w:semiHidden/>
    <w:unhideWhenUsed/>
    <w:rsid w:val="00401368"/>
    <w:rPr>
      <w:color w:val="605E5C"/>
      <w:shd w:val="clear" w:color="auto" w:fill="E1DFDD"/>
    </w:rPr>
  </w:style>
  <w:style w:type="character" w:customStyle="1" w:styleId="2Char">
    <w:name w:val="제목 2 Char"/>
    <w:basedOn w:val="a1"/>
    <w:link w:val="2"/>
    <w:uiPriority w:val="9"/>
    <w:semiHidden/>
    <w:rsid w:val="005F7B73"/>
    <w:rPr>
      <w:rFonts w:asciiTheme="majorHAnsi" w:eastAsiaTheme="majorEastAsia" w:hAnsiTheme="majorHAnsi" w:cstheme="majorBidi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3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6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7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9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991902-1CAC-41B0-A0FE-804419F93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12</Pages>
  <Words>1720</Words>
  <Characters>6796</Characters>
  <Application>Microsoft Office Word</Application>
  <DocSecurity>0</DocSecurity>
  <Lines>283</Lines>
  <Paragraphs>181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HYU</dc:creator>
  <cp:keywords/>
  <dc:description/>
  <cp:lastModifiedBy>하진 주</cp:lastModifiedBy>
  <cp:revision>150</cp:revision>
  <cp:lastPrinted>2025-11-19T09:34:00Z</cp:lastPrinted>
  <dcterms:created xsi:type="dcterms:W3CDTF">2025-08-14T01:24:00Z</dcterms:created>
  <dcterms:modified xsi:type="dcterms:W3CDTF">2025-11-19T09:35:00Z</dcterms:modified>
  <cp:version>1200.0100.01</cp:version>
</cp:coreProperties>
</file>